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E0C2" w14:textId="60FE4C3B" w:rsidR="0053338C" w:rsidRPr="0053338C" w:rsidRDefault="0053338C" w:rsidP="0053338C">
      <w:pPr>
        <w:jc w:val="center"/>
        <w:rPr>
          <w:b/>
          <w:bCs/>
        </w:rPr>
      </w:pPr>
      <w:bookmarkStart w:id="0" w:name="OLE_LINK1"/>
      <w:bookmarkStart w:id="1" w:name="OLE_LINK2"/>
      <w:r w:rsidRPr="0053338C">
        <w:rPr>
          <w:b/>
          <w:bCs/>
        </w:rPr>
        <w:t>INSTRUCTIONS FOR ALTA ENDORSEMENT FORM 26</w:t>
      </w:r>
    </w:p>
    <w:p w14:paraId="059B2342" w14:textId="77777777" w:rsidR="0053338C" w:rsidRPr="0053338C" w:rsidRDefault="0053338C" w:rsidP="0053338C">
      <w:pPr>
        <w:jc w:val="center"/>
        <w:rPr>
          <w:b/>
          <w:bCs/>
        </w:rPr>
      </w:pPr>
      <w:r w:rsidRPr="0053338C">
        <w:rPr>
          <w:b/>
          <w:bCs/>
        </w:rPr>
        <w:t>SUBDIVISION</w:t>
      </w:r>
    </w:p>
    <w:p w14:paraId="2BA457F8" w14:textId="77777777" w:rsidR="0053338C" w:rsidRPr="0053338C" w:rsidRDefault="0053338C" w:rsidP="0053338C">
      <w:pPr>
        <w:jc w:val="both"/>
      </w:pPr>
    </w:p>
    <w:p w14:paraId="5ACF9963" w14:textId="77777777" w:rsidR="0053338C" w:rsidRPr="0053338C" w:rsidRDefault="0053338C" w:rsidP="0053338C">
      <w:pPr>
        <w:jc w:val="both"/>
      </w:pPr>
    </w:p>
    <w:p w14:paraId="693C5210" w14:textId="77777777" w:rsidR="0053338C" w:rsidRPr="0053338C" w:rsidRDefault="0053338C" w:rsidP="0053338C">
      <w:pPr>
        <w:jc w:val="both"/>
        <w:rPr>
          <w:b/>
          <w:bCs/>
        </w:rPr>
      </w:pPr>
      <w:r w:rsidRPr="0053338C">
        <w:rPr>
          <w:b/>
          <w:bCs/>
        </w:rPr>
        <w:t>PURPOSE OF ENDORSEMENT</w:t>
      </w:r>
    </w:p>
    <w:p w14:paraId="4A252D9E" w14:textId="77777777" w:rsidR="0053338C" w:rsidRPr="0053338C" w:rsidRDefault="0053338C" w:rsidP="0053338C">
      <w:pPr>
        <w:jc w:val="both"/>
      </w:pPr>
    </w:p>
    <w:p w14:paraId="0F53DF44" w14:textId="593F11D4" w:rsidR="0053338C" w:rsidRPr="0053338C" w:rsidRDefault="0053338C" w:rsidP="0053338C">
      <w:pPr>
        <w:jc w:val="both"/>
      </w:pPr>
      <w:r w:rsidRPr="0053338C">
        <w:t>The ALTA 26 Subdivision Endorsement insures against loss if the Land does not constitute a lawfully created parcel under state subdivision statutes and local subdivision ordinances.</w:t>
      </w:r>
    </w:p>
    <w:p w14:paraId="1FA8F784" w14:textId="77777777" w:rsidR="0053338C" w:rsidRPr="0053338C" w:rsidRDefault="0053338C" w:rsidP="0053338C">
      <w:pPr>
        <w:jc w:val="both"/>
      </w:pPr>
    </w:p>
    <w:p w14:paraId="302C4531" w14:textId="77777777" w:rsidR="0053338C" w:rsidRPr="0053338C" w:rsidRDefault="0053338C" w:rsidP="0053338C">
      <w:pPr>
        <w:jc w:val="both"/>
        <w:rPr>
          <w:b/>
          <w:bCs/>
        </w:rPr>
      </w:pPr>
      <w:r w:rsidRPr="0053338C">
        <w:rPr>
          <w:b/>
          <w:bCs/>
        </w:rPr>
        <w:t>UNDERWRITING REQUIREMENTS</w:t>
      </w:r>
    </w:p>
    <w:p w14:paraId="2D673228" w14:textId="77777777" w:rsidR="0053338C" w:rsidRPr="0053338C" w:rsidRDefault="0053338C" w:rsidP="0053338C">
      <w:pPr>
        <w:jc w:val="both"/>
      </w:pPr>
    </w:p>
    <w:p w14:paraId="6AFBFBB3" w14:textId="77777777" w:rsidR="0053338C" w:rsidRPr="0053338C" w:rsidRDefault="0053338C" w:rsidP="0053338C">
      <w:pPr>
        <w:jc w:val="both"/>
      </w:pPr>
      <w:r w:rsidRPr="0053338C">
        <w:t>In order to use this endorsement, either:</w:t>
      </w:r>
    </w:p>
    <w:p w14:paraId="5FF3F3B1" w14:textId="77777777" w:rsidR="0053338C" w:rsidRPr="0053338C" w:rsidRDefault="0053338C" w:rsidP="0053338C">
      <w:pPr>
        <w:jc w:val="both"/>
      </w:pPr>
    </w:p>
    <w:p w14:paraId="2CD8BC45" w14:textId="77777777" w:rsidR="0053338C" w:rsidRPr="0053338C" w:rsidRDefault="0053338C" w:rsidP="0053338C">
      <w:pPr>
        <w:jc w:val="both"/>
      </w:pPr>
      <w:r w:rsidRPr="0053338C">
        <w:t>1.</w:t>
      </w:r>
      <w:r w:rsidRPr="0053338C">
        <w:tab/>
        <w:t>the land must be an approved subdivision lot; or</w:t>
      </w:r>
    </w:p>
    <w:p w14:paraId="11BB7D49" w14:textId="77777777" w:rsidR="0053338C" w:rsidRPr="0053338C" w:rsidRDefault="0053338C" w:rsidP="0053338C">
      <w:pPr>
        <w:jc w:val="both"/>
      </w:pPr>
    </w:p>
    <w:p w14:paraId="60C2014E" w14:textId="77777777" w:rsidR="0053338C" w:rsidRPr="0053338C" w:rsidRDefault="0053338C" w:rsidP="0053338C">
      <w:pPr>
        <w:ind w:left="720" w:hanging="720"/>
        <w:jc w:val="both"/>
      </w:pPr>
      <w:r w:rsidRPr="0053338C">
        <w:t>2.</w:t>
      </w:r>
      <w:r w:rsidRPr="0053338C">
        <w:tab/>
        <w:t>the land must be considered a subdivision lot under state law because it has been grandfathered or validated; or</w:t>
      </w:r>
    </w:p>
    <w:p w14:paraId="0DB8F87D" w14:textId="77777777" w:rsidR="0053338C" w:rsidRPr="0053338C" w:rsidRDefault="0053338C" w:rsidP="0053338C">
      <w:pPr>
        <w:jc w:val="both"/>
      </w:pPr>
    </w:p>
    <w:p w14:paraId="0C217D26" w14:textId="77777777" w:rsidR="0053338C" w:rsidRPr="0053338C" w:rsidRDefault="0053338C" w:rsidP="0053338C">
      <w:pPr>
        <w:jc w:val="both"/>
      </w:pPr>
      <w:r w:rsidRPr="0053338C">
        <w:t>3.</w:t>
      </w:r>
      <w:r w:rsidRPr="0053338C">
        <w:tab/>
        <w:t>subdivision laws must not apply to the existing property.</w:t>
      </w:r>
    </w:p>
    <w:p w14:paraId="7BCAD4F2" w14:textId="77777777" w:rsidR="0053338C" w:rsidRPr="0053338C" w:rsidRDefault="0053338C" w:rsidP="0053338C">
      <w:pPr>
        <w:jc w:val="both"/>
      </w:pPr>
    </w:p>
    <w:p w14:paraId="2F584652" w14:textId="77777777" w:rsidR="0053338C" w:rsidRPr="0053338C" w:rsidRDefault="0053338C" w:rsidP="0053338C">
      <w:pPr>
        <w:jc w:val="both"/>
      </w:pPr>
      <w:r w:rsidRPr="0053338C">
        <w:t xml:space="preserve">This form can be used, for example, where the lot is shown on an approved subdivision map filed in the appropriate record. </w:t>
      </w:r>
    </w:p>
    <w:p w14:paraId="688E7BBF" w14:textId="77777777" w:rsidR="0053338C" w:rsidRPr="0053338C" w:rsidRDefault="0053338C" w:rsidP="0053338C">
      <w:pPr>
        <w:jc w:val="both"/>
      </w:pPr>
    </w:p>
    <w:p w14:paraId="3D2E44EC" w14:textId="77777777" w:rsidR="0053338C" w:rsidRPr="0053338C" w:rsidRDefault="0053338C" w:rsidP="0053338C">
      <w:pPr>
        <w:jc w:val="both"/>
      </w:pPr>
      <w:r w:rsidRPr="0053338C">
        <w:t xml:space="preserve">If there is any question about whether the insured property constitutes </w:t>
      </w:r>
      <w:proofErr w:type="gramStart"/>
      <w:r w:rsidRPr="0053338C">
        <w:t>an</w:t>
      </w:r>
      <w:proofErr w:type="gramEnd"/>
      <w:r w:rsidRPr="0053338C">
        <w:t xml:space="preserve"> valid subdivision lot, please contact a member of CATIC’s underwriting staff prior to issuing the endorsement.</w:t>
      </w:r>
    </w:p>
    <w:p w14:paraId="3316F936" w14:textId="77777777" w:rsidR="0053338C" w:rsidRPr="0053338C" w:rsidRDefault="0053338C" w:rsidP="0053338C">
      <w:pPr>
        <w:jc w:val="both"/>
      </w:pPr>
    </w:p>
    <w:p w14:paraId="1363608A" w14:textId="77777777" w:rsidR="0053338C" w:rsidRPr="0053338C" w:rsidRDefault="0053338C" w:rsidP="0053338C">
      <w:pPr>
        <w:jc w:val="both"/>
      </w:pPr>
    </w:p>
    <w:p w14:paraId="667B5264" w14:textId="77777777" w:rsidR="0053338C" w:rsidRPr="0053338C" w:rsidRDefault="0053338C" w:rsidP="0053338C">
      <w:pPr>
        <w:jc w:val="both"/>
        <w:rPr>
          <w:b/>
          <w:bCs/>
          <w:i/>
          <w:iCs/>
        </w:rPr>
      </w:pPr>
      <w:r w:rsidRPr="0053338C">
        <w:rPr>
          <w:b/>
          <w:bCs/>
          <w:i/>
          <w:iCs/>
        </w:rPr>
        <w:t xml:space="preserve">Please contact a member of CATIC's underwriting staff if there are questions about the issuance of this endorsement. </w:t>
      </w:r>
    </w:p>
    <w:p w14:paraId="2414B260" w14:textId="77777777" w:rsidR="0053338C" w:rsidRPr="0053338C" w:rsidRDefault="0053338C" w:rsidP="0053338C">
      <w:pPr>
        <w:jc w:val="both"/>
      </w:pPr>
    </w:p>
    <w:p w14:paraId="7E688BDC" w14:textId="77777777" w:rsidR="0053338C" w:rsidRDefault="0053338C" w:rsidP="009F2FAE">
      <w:pPr>
        <w:pStyle w:val="Header1"/>
        <w:pBdr>
          <w:bottom w:val="none" w:sz="0" w:space="0" w:color="auto"/>
        </w:pBdr>
        <w:tabs>
          <w:tab w:val="clear" w:pos="4320"/>
          <w:tab w:val="clear" w:pos="9360"/>
        </w:tabs>
        <w:contextualSpacing/>
        <w:jc w:val="center"/>
        <w:rPr>
          <w:rFonts w:ascii="Times New Roman" w:hAnsi="Times New Roman"/>
          <w:bCs/>
          <w:sz w:val="22"/>
          <w:szCs w:val="22"/>
        </w:rPr>
        <w:sectPr w:rsidR="0053338C" w:rsidSect="0053338C">
          <w:pgSz w:w="12240" w:h="15840" w:code="1"/>
          <w:pgMar w:top="1440" w:right="1440" w:bottom="1440" w:left="1440" w:header="720" w:footer="403" w:gutter="0"/>
          <w:pgNumType w:start="1"/>
          <w:cols w:space="720"/>
          <w:noEndnote/>
          <w:docGrid w:linePitch="326"/>
        </w:sectPr>
      </w:pPr>
    </w:p>
    <w:p w14:paraId="5C323D08" w14:textId="3E47C9DD" w:rsidR="00CC79B5" w:rsidRPr="0088334B" w:rsidRDefault="009F2FAE" w:rsidP="009F2FAE">
      <w:pPr>
        <w:pStyle w:val="Header1"/>
        <w:pBdr>
          <w:bottom w:val="none" w:sz="0" w:space="0" w:color="auto"/>
        </w:pBdr>
        <w:tabs>
          <w:tab w:val="clear" w:pos="4320"/>
          <w:tab w:val="clear" w:pos="9360"/>
        </w:tabs>
        <w:contextualSpacing/>
        <w:jc w:val="center"/>
        <w:rPr>
          <w:rFonts w:ascii="Times New Roman" w:hAnsi="Times New Roman"/>
          <w:bCs/>
          <w:sz w:val="22"/>
          <w:szCs w:val="22"/>
        </w:rPr>
      </w:pPr>
      <w:r w:rsidRPr="0088334B">
        <w:rPr>
          <w:rFonts w:ascii="Times New Roman" w:hAnsi="Times New Roman"/>
          <w:bCs/>
          <w:sz w:val="22"/>
          <w:szCs w:val="22"/>
        </w:rPr>
        <w:lastRenderedPageBreak/>
        <w:t>ALTA 26</w:t>
      </w:r>
      <w:r w:rsidR="00C37C50" w:rsidRPr="0088334B">
        <w:rPr>
          <w:rFonts w:ascii="Times New Roman" w:hAnsi="Times New Roman"/>
          <w:bCs/>
          <w:sz w:val="22"/>
          <w:szCs w:val="22"/>
        </w:rPr>
        <w:t xml:space="preserve"> </w:t>
      </w:r>
      <w:r w:rsidRPr="0088334B">
        <w:rPr>
          <w:rFonts w:ascii="Times New Roman" w:hAnsi="Times New Roman"/>
          <w:bCs/>
          <w:sz w:val="22"/>
          <w:szCs w:val="22"/>
        </w:rPr>
        <w:t xml:space="preserve">SUBDIVISION </w:t>
      </w:r>
      <w:r w:rsidR="00CC79B5" w:rsidRPr="0088334B">
        <w:rPr>
          <w:rFonts w:ascii="Times New Roman" w:hAnsi="Times New Roman"/>
          <w:bCs/>
          <w:sz w:val="22"/>
          <w:szCs w:val="22"/>
        </w:rPr>
        <w:t>ENDORSEMENT</w:t>
      </w:r>
    </w:p>
    <w:p w14:paraId="34252DC6" w14:textId="77777777" w:rsidR="009F2FAE" w:rsidRPr="0088334B" w:rsidRDefault="009F2FAE" w:rsidP="009F2FAE">
      <w:pPr>
        <w:pStyle w:val="Header1"/>
        <w:pBdr>
          <w:bottom w:val="none" w:sz="0" w:space="0" w:color="auto"/>
        </w:pBdr>
        <w:tabs>
          <w:tab w:val="clear" w:pos="4320"/>
          <w:tab w:val="left" w:pos="360"/>
          <w:tab w:val="left" w:pos="720"/>
          <w:tab w:val="left" w:pos="1080"/>
          <w:tab w:val="left" w:pos="1440"/>
        </w:tabs>
        <w:contextualSpacing/>
        <w:jc w:val="center"/>
        <w:rPr>
          <w:rFonts w:ascii="Times New Roman" w:hAnsi="Times New Roman"/>
          <w:bCs/>
          <w:sz w:val="21"/>
          <w:szCs w:val="21"/>
        </w:rPr>
      </w:pPr>
    </w:p>
    <w:p w14:paraId="0E5C3719" w14:textId="7C08ED5A" w:rsidR="00CC79B5" w:rsidRPr="0088334B" w:rsidRDefault="009F2FAE" w:rsidP="009F2FAE">
      <w:pPr>
        <w:pStyle w:val="Header1"/>
        <w:pBdr>
          <w:bottom w:val="none" w:sz="0" w:space="0" w:color="auto"/>
        </w:pBdr>
        <w:tabs>
          <w:tab w:val="clear" w:pos="4320"/>
          <w:tab w:val="left" w:pos="360"/>
          <w:tab w:val="left" w:pos="720"/>
          <w:tab w:val="left" w:pos="1080"/>
          <w:tab w:val="left" w:pos="1440"/>
        </w:tabs>
        <w:contextualSpacing/>
        <w:jc w:val="center"/>
        <w:rPr>
          <w:rFonts w:ascii="Times New Roman" w:hAnsi="Times New Roman"/>
          <w:bCs/>
        </w:rPr>
      </w:pPr>
      <w:r w:rsidRPr="0088334B">
        <w:rPr>
          <w:rFonts w:ascii="Times New Roman" w:hAnsi="Times New Roman"/>
          <w:bCs/>
        </w:rPr>
        <w:t>This endorsement is issued as part of</w:t>
      </w:r>
      <w:r w:rsidR="0088334B" w:rsidRPr="0088334B">
        <w:rPr>
          <w:rFonts w:ascii="Times New Roman" w:hAnsi="Times New Roman"/>
          <w:bCs/>
        </w:rPr>
        <w:t xml:space="preserve"> </w:t>
      </w:r>
      <w:r w:rsidR="00CC79B5" w:rsidRPr="0088334B">
        <w:rPr>
          <w:rFonts w:ascii="Times New Roman" w:hAnsi="Times New Roman"/>
          <w:bCs/>
        </w:rPr>
        <w:t xml:space="preserve">Policy </w:t>
      </w:r>
      <w:r w:rsidRPr="0088334B">
        <w:rPr>
          <w:rFonts w:ascii="Times New Roman" w:hAnsi="Times New Roman"/>
          <w:bCs/>
        </w:rPr>
        <w:t>Number</w:t>
      </w:r>
      <w:r w:rsidR="00CC79B5" w:rsidRPr="0088334B">
        <w:rPr>
          <w:rFonts w:ascii="Times New Roman" w:hAnsi="Times New Roman"/>
          <w:bCs/>
        </w:rPr>
        <w:t xml:space="preserve"> </w:t>
      </w:r>
      <w:r w:rsidR="00CC2304">
        <w:rPr>
          <w:rFonts w:ascii="Times New Roman" w:hAnsi="Times New Roman"/>
          <w:bCs/>
        </w:rPr>
        <w:fldChar w:fldCharType="begin">
          <w:ffData>
            <w:name w:val="Text1"/>
            <w:enabled/>
            <w:calcOnExit w:val="0"/>
            <w:textInput/>
          </w:ffData>
        </w:fldChar>
      </w:r>
      <w:bookmarkStart w:id="2" w:name="Text1"/>
      <w:r w:rsidR="00CC2304">
        <w:rPr>
          <w:rFonts w:ascii="Times New Roman" w:hAnsi="Times New Roman"/>
          <w:bCs/>
        </w:rPr>
        <w:instrText xml:space="preserve"> FORMTEXT </w:instrText>
      </w:r>
      <w:r w:rsidR="00CC2304">
        <w:rPr>
          <w:rFonts w:ascii="Times New Roman" w:hAnsi="Times New Roman"/>
          <w:bCs/>
        </w:rPr>
      </w:r>
      <w:r w:rsidR="00CC2304">
        <w:rPr>
          <w:rFonts w:ascii="Times New Roman" w:hAnsi="Times New Roman"/>
          <w:bCs/>
        </w:rPr>
        <w:fldChar w:fldCharType="separate"/>
      </w:r>
      <w:r w:rsidR="00CC2304">
        <w:rPr>
          <w:rFonts w:ascii="Times New Roman" w:hAnsi="Times New Roman"/>
          <w:bCs/>
          <w:noProof/>
        </w:rPr>
        <w:t> </w:t>
      </w:r>
      <w:r w:rsidR="00CC2304">
        <w:rPr>
          <w:rFonts w:ascii="Times New Roman" w:hAnsi="Times New Roman"/>
          <w:bCs/>
          <w:noProof/>
        </w:rPr>
        <w:t> </w:t>
      </w:r>
      <w:r w:rsidR="00CC2304">
        <w:rPr>
          <w:rFonts w:ascii="Times New Roman" w:hAnsi="Times New Roman"/>
          <w:bCs/>
          <w:noProof/>
        </w:rPr>
        <w:t> </w:t>
      </w:r>
      <w:r w:rsidR="00CC2304">
        <w:rPr>
          <w:rFonts w:ascii="Times New Roman" w:hAnsi="Times New Roman"/>
          <w:bCs/>
          <w:noProof/>
        </w:rPr>
        <w:t> </w:t>
      </w:r>
      <w:r w:rsidR="00CC2304">
        <w:rPr>
          <w:rFonts w:ascii="Times New Roman" w:hAnsi="Times New Roman"/>
          <w:bCs/>
          <w:noProof/>
        </w:rPr>
        <w:t> </w:t>
      </w:r>
      <w:r w:rsidR="00CC2304">
        <w:rPr>
          <w:rFonts w:ascii="Times New Roman" w:hAnsi="Times New Roman"/>
          <w:bCs/>
        </w:rPr>
        <w:fldChar w:fldCharType="end"/>
      </w:r>
      <w:bookmarkEnd w:id="2"/>
    </w:p>
    <w:p w14:paraId="23C223FC" w14:textId="1C8E1E72" w:rsidR="005C6436" w:rsidRPr="0088334B" w:rsidRDefault="009F2FAE" w:rsidP="0088334B">
      <w:pPr>
        <w:pStyle w:val="Header1"/>
        <w:pBdr>
          <w:bottom w:val="none" w:sz="0" w:space="0" w:color="auto"/>
        </w:pBdr>
        <w:tabs>
          <w:tab w:val="clear" w:pos="4320"/>
          <w:tab w:val="left" w:pos="360"/>
          <w:tab w:val="left" w:pos="720"/>
          <w:tab w:val="left" w:pos="1080"/>
          <w:tab w:val="left" w:pos="1440"/>
        </w:tabs>
        <w:contextualSpacing/>
        <w:jc w:val="center"/>
        <w:rPr>
          <w:rFonts w:ascii="Times New Roman" w:eastAsia="MS Mincho" w:hAnsi="Times New Roman"/>
          <w:color w:val="000000"/>
          <w:lang w:eastAsia="ja-JP"/>
        </w:rPr>
      </w:pPr>
      <w:r w:rsidRPr="0088334B">
        <w:rPr>
          <w:rFonts w:ascii="Times New Roman" w:hAnsi="Times New Roman"/>
          <w:bCs/>
        </w:rPr>
        <w:t>i</w:t>
      </w:r>
      <w:r w:rsidR="00CC79B5" w:rsidRPr="0088334B">
        <w:rPr>
          <w:rFonts w:ascii="Times New Roman" w:hAnsi="Times New Roman"/>
          <w:bCs/>
        </w:rPr>
        <w:t>ssued by</w:t>
      </w:r>
      <w:bookmarkEnd w:id="0"/>
      <w:bookmarkEnd w:id="1"/>
      <w:r w:rsidR="0088334B" w:rsidRPr="0088334B">
        <w:rPr>
          <w:rFonts w:ascii="Times New Roman" w:hAnsi="Times New Roman"/>
          <w:bCs/>
        </w:rPr>
        <w:t xml:space="preserve"> CATIC</w:t>
      </w:r>
    </w:p>
    <w:p w14:paraId="08F3B57A" w14:textId="77777777" w:rsidR="009F2FAE" w:rsidRPr="0088334B" w:rsidRDefault="009F2FAE" w:rsidP="009F2FAE">
      <w:pPr>
        <w:contextualSpacing/>
        <w:jc w:val="both"/>
        <w:rPr>
          <w:rFonts w:eastAsia="MS Mincho"/>
          <w:color w:val="000000"/>
          <w:sz w:val="21"/>
          <w:szCs w:val="21"/>
          <w:lang w:eastAsia="ja-JP"/>
        </w:rPr>
      </w:pPr>
    </w:p>
    <w:p w14:paraId="69EB4446" w14:textId="73942640" w:rsidR="005C6436" w:rsidRPr="0088334B" w:rsidRDefault="005C6436" w:rsidP="009F2FAE">
      <w:pPr>
        <w:contextualSpacing/>
        <w:jc w:val="both"/>
        <w:rPr>
          <w:rFonts w:eastAsia="MS Mincho"/>
          <w:color w:val="000000"/>
          <w:sz w:val="21"/>
          <w:szCs w:val="21"/>
          <w:lang w:eastAsia="ja-JP"/>
        </w:rPr>
      </w:pPr>
      <w:r w:rsidRPr="0088334B">
        <w:rPr>
          <w:rFonts w:eastAsia="MS Mincho"/>
          <w:color w:val="000000"/>
          <w:sz w:val="21"/>
          <w:szCs w:val="21"/>
          <w:lang w:eastAsia="ja-JP"/>
        </w:rPr>
        <w:t xml:space="preserve">The Company insures against loss or damage sustained by the Insured by reason of the failure of the Land to constitute a lawfully created parcel according to the </w:t>
      </w:r>
      <w:r w:rsidR="001C0334" w:rsidRPr="0088334B">
        <w:rPr>
          <w:rFonts w:eastAsia="MS Mincho"/>
          <w:color w:val="000000"/>
          <w:sz w:val="21"/>
          <w:szCs w:val="21"/>
          <w:lang w:eastAsia="ja-JP"/>
        </w:rPr>
        <w:t xml:space="preserve">State </w:t>
      </w:r>
      <w:r w:rsidRPr="0088334B">
        <w:rPr>
          <w:rFonts w:eastAsia="MS Mincho"/>
          <w:color w:val="000000"/>
          <w:sz w:val="21"/>
          <w:szCs w:val="21"/>
          <w:lang w:eastAsia="ja-JP"/>
        </w:rPr>
        <w:t>subdivision statutes and</w:t>
      </w:r>
      <w:r w:rsidR="00F43355" w:rsidRPr="0088334B">
        <w:rPr>
          <w:rFonts w:eastAsia="MS Mincho"/>
          <w:color w:val="000000"/>
          <w:sz w:val="21"/>
          <w:szCs w:val="21"/>
          <w:lang w:eastAsia="ja-JP"/>
        </w:rPr>
        <w:t xml:space="preserve"> the</w:t>
      </w:r>
      <w:r w:rsidRPr="0088334B">
        <w:rPr>
          <w:rFonts w:eastAsia="MS Mincho"/>
          <w:color w:val="000000"/>
          <w:sz w:val="21"/>
          <w:szCs w:val="21"/>
          <w:lang w:eastAsia="ja-JP"/>
        </w:rPr>
        <w:t xml:space="preserve"> subdivision ordinances</w:t>
      </w:r>
      <w:r w:rsidR="00F43355" w:rsidRPr="0088334B">
        <w:rPr>
          <w:rFonts w:eastAsia="MS Mincho"/>
          <w:color w:val="000000"/>
          <w:sz w:val="21"/>
          <w:szCs w:val="21"/>
          <w:lang w:eastAsia="ja-JP"/>
        </w:rPr>
        <w:t xml:space="preserve"> of the </w:t>
      </w:r>
      <w:r w:rsidR="00E31F50" w:rsidRPr="0088334B">
        <w:rPr>
          <w:rFonts w:eastAsia="MS Mincho"/>
          <w:color w:val="000000"/>
          <w:sz w:val="21"/>
          <w:szCs w:val="21"/>
          <w:lang w:eastAsia="ja-JP"/>
        </w:rPr>
        <w:t xml:space="preserve">county or municipality of the </w:t>
      </w:r>
      <w:r w:rsidR="00F43355" w:rsidRPr="0088334B">
        <w:rPr>
          <w:rFonts w:eastAsia="MS Mincho"/>
          <w:color w:val="000000"/>
          <w:sz w:val="21"/>
          <w:szCs w:val="21"/>
          <w:lang w:eastAsia="ja-JP"/>
        </w:rPr>
        <w:t>State</w:t>
      </w:r>
      <w:r w:rsidRPr="0088334B">
        <w:rPr>
          <w:rFonts w:eastAsia="MS Mincho"/>
          <w:color w:val="000000"/>
          <w:sz w:val="21"/>
          <w:szCs w:val="21"/>
          <w:lang w:eastAsia="ja-JP"/>
        </w:rPr>
        <w:t xml:space="preserve"> applicable to the Land.</w:t>
      </w:r>
    </w:p>
    <w:p w14:paraId="01A72772" w14:textId="77777777" w:rsidR="005C6436" w:rsidRPr="0088334B" w:rsidRDefault="005C6436" w:rsidP="009F2FAE">
      <w:pPr>
        <w:contextualSpacing/>
        <w:jc w:val="both"/>
        <w:rPr>
          <w:rFonts w:eastAsia="MS Mincho"/>
          <w:color w:val="000000"/>
          <w:sz w:val="21"/>
          <w:szCs w:val="21"/>
          <w:lang w:eastAsia="ja-JP"/>
        </w:rPr>
      </w:pPr>
    </w:p>
    <w:p w14:paraId="04A0F71E" w14:textId="68987093" w:rsidR="005C6436" w:rsidRPr="0088334B" w:rsidRDefault="005C6436" w:rsidP="009F2FAE">
      <w:pPr>
        <w:pStyle w:val="BodyTextIndent"/>
        <w:ind w:left="0" w:firstLine="0"/>
        <w:contextualSpacing/>
        <w:rPr>
          <w:sz w:val="21"/>
          <w:szCs w:val="21"/>
        </w:rPr>
      </w:pPr>
      <w:r w:rsidRPr="0088334B">
        <w:rPr>
          <w:sz w:val="21"/>
          <w:szCs w:val="21"/>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3B2395D0" w14:textId="77777777" w:rsidR="0088334B" w:rsidRPr="0088334B" w:rsidRDefault="0088334B" w:rsidP="009F2FAE">
      <w:pPr>
        <w:pStyle w:val="BodyTextIndent"/>
        <w:ind w:left="0" w:firstLine="0"/>
        <w:contextualSpacing/>
        <w:rPr>
          <w:sz w:val="21"/>
          <w:szCs w:val="21"/>
        </w:rPr>
      </w:pPr>
    </w:p>
    <w:p w14:paraId="1769E64C" w14:textId="34F38E5C" w:rsidR="009F2FAE" w:rsidRPr="0088334B" w:rsidRDefault="009F2FAE" w:rsidP="009F2FAE">
      <w:pPr>
        <w:widowControl w:val="0"/>
        <w:autoSpaceDE w:val="0"/>
        <w:autoSpaceDN w:val="0"/>
        <w:adjustRightInd w:val="0"/>
        <w:contextualSpacing/>
        <w:rPr>
          <w:b/>
          <w:bCs/>
          <w:color w:val="000000"/>
          <w:sz w:val="21"/>
          <w:szCs w:val="21"/>
        </w:rPr>
      </w:pPr>
    </w:p>
    <w:p w14:paraId="33BF07DC" w14:textId="77777777" w:rsidR="0088334B" w:rsidRPr="0088334B" w:rsidRDefault="0088334B" w:rsidP="0088334B">
      <w:pPr>
        <w:pStyle w:val="Default"/>
        <w:jc w:val="center"/>
        <w:rPr>
          <w:rFonts w:ascii="Times New Roman" w:hAnsi="Times New Roman" w:cs="Times New Roman"/>
          <w:sz w:val="21"/>
          <w:szCs w:val="21"/>
        </w:rPr>
      </w:pPr>
      <w:bookmarkStart w:id="3" w:name="_Hlk79559660"/>
      <w:r w:rsidRPr="0088334B">
        <w:rPr>
          <w:rFonts w:ascii="Times New Roman" w:hAnsi="Times New Roman" w:cs="Times New Roman"/>
          <w:noProof/>
          <w:sz w:val="21"/>
          <w:szCs w:val="21"/>
        </w:rPr>
        <w:drawing>
          <wp:anchor distT="0" distB="0" distL="114300" distR="114300" simplePos="0" relativeHeight="251659264" behindDoc="0" locked="0" layoutInCell="1" allowOverlap="1" wp14:anchorId="0674821F" wp14:editId="3EB09A15">
            <wp:simplePos x="0" y="0"/>
            <wp:positionH relativeFrom="column">
              <wp:posOffset>1337945</wp:posOffset>
            </wp:positionH>
            <wp:positionV relativeFrom="paragraph">
              <wp:posOffset>116205</wp:posOffset>
            </wp:positionV>
            <wp:extent cx="717550" cy="704215"/>
            <wp:effectExtent l="0" t="0" r="635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7550" cy="704215"/>
                    </a:xfrm>
                    <a:prstGeom prst="rect">
                      <a:avLst/>
                    </a:prstGeom>
                    <a:noFill/>
                  </pic:spPr>
                </pic:pic>
              </a:graphicData>
            </a:graphic>
            <wp14:sizeRelH relativeFrom="page">
              <wp14:pctWidth>0</wp14:pctWidth>
            </wp14:sizeRelH>
            <wp14:sizeRelV relativeFrom="page">
              <wp14:pctHeight>0</wp14:pctHeight>
            </wp14:sizeRelV>
          </wp:anchor>
        </w:drawing>
      </w:r>
      <w:r w:rsidRPr="0088334B">
        <w:rPr>
          <w:rFonts w:ascii="Times New Roman" w:hAnsi="Times New Roman" w:cs="Times New Roman"/>
          <w:sz w:val="21"/>
          <w:szCs w:val="21"/>
        </w:rPr>
        <w:t>CATIC</w:t>
      </w:r>
    </w:p>
    <w:p w14:paraId="429D44A2" w14:textId="77777777" w:rsidR="0088334B" w:rsidRPr="0088334B" w:rsidRDefault="0088334B" w:rsidP="0088334B">
      <w:pPr>
        <w:pStyle w:val="Default"/>
        <w:jc w:val="center"/>
        <w:rPr>
          <w:rFonts w:ascii="Times New Roman" w:hAnsi="Times New Roman" w:cs="Times New Roman"/>
          <w:sz w:val="21"/>
          <w:szCs w:val="21"/>
        </w:rPr>
      </w:pPr>
    </w:p>
    <w:p w14:paraId="265EE028" w14:textId="77777777" w:rsidR="0088334B" w:rsidRPr="0088334B" w:rsidRDefault="0088334B" w:rsidP="0088334B">
      <w:pPr>
        <w:pStyle w:val="Default"/>
        <w:jc w:val="center"/>
        <w:rPr>
          <w:rFonts w:ascii="Times New Roman" w:hAnsi="Times New Roman" w:cs="Times New Roman"/>
          <w:sz w:val="21"/>
          <w:szCs w:val="21"/>
        </w:rPr>
      </w:pPr>
      <w:r w:rsidRPr="0088334B">
        <w:rPr>
          <w:rFonts w:ascii="Times New Roman" w:hAnsi="Times New Roman" w:cs="Times New Roman"/>
          <w:noProof/>
          <w:sz w:val="21"/>
          <w:szCs w:val="21"/>
        </w:rPr>
        <w:drawing>
          <wp:inline distT="0" distB="0" distL="0" distR="0" wp14:anchorId="1813E1A9" wp14:editId="4DC4D58E">
            <wp:extent cx="1486601" cy="565879"/>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3848" cy="572444"/>
                    </a:xfrm>
                    <a:prstGeom prst="rect">
                      <a:avLst/>
                    </a:prstGeom>
                    <a:noFill/>
                    <a:ln>
                      <a:noFill/>
                    </a:ln>
                  </pic:spPr>
                </pic:pic>
              </a:graphicData>
            </a:graphic>
          </wp:inline>
        </w:drawing>
      </w:r>
    </w:p>
    <w:p w14:paraId="20CA2830" w14:textId="77777777" w:rsidR="0088334B" w:rsidRPr="0088334B" w:rsidRDefault="0088334B" w:rsidP="0088334B">
      <w:pPr>
        <w:jc w:val="center"/>
        <w:rPr>
          <w:sz w:val="21"/>
          <w:szCs w:val="21"/>
        </w:rPr>
      </w:pPr>
      <w:r w:rsidRPr="0088334B">
        <w:rPr>
          <w:sz w:val="21"/>
          <w:szCs w:val="21"/>
        </w:rPr>
        <w:t>JAMES M. CZAPIGA, PRESIDE</w:t>
      </w:r>
      <w:bookmarkEnd w:id="3"/>
      <w:r w:rsidRPr="0088334B">
        <w:rPr>
          <w:sz w:val="21"/>
          <w:szCs w:val="21"/>
        </w:rPr>
        <w:t>NT</w:t>
      </w:r>
    </w:p>
    <w:p w14:paraId="7EA93CA1" w14:textId="3D87EB31" w:rsidR="0088334B" w:rsidRPr="0088334B" w:rsidRDefault="0088334B" w:rsidP="009F2FAE">
      <w:pPr>
        <w:widowControl w:val="0"/>
        <w:autoSpaceDE w:val="0"/>
        <w:autoSpaceDN w:val="0"/>
        <w:adjustRightInd w:val="0"/>
        <w:contextualSpacing/>
        <w:rPr>
          <w:b/>
          <w:bCs/>
          <w:color w:val="000000"/>
          <w:sz w:val="21"/>
          <w:szCs w:val="21"/>
        </w:rPr>
      </w:pPr>
    </w:p>
    <w:p w14:paraId="225696A3" w14:textId="77777777" w:rsidR="0088334B" w:rsidRPr="0088334B" w:rsidRDefault="0088334B" w:rsidP="009F2FAE">
      <w:pPr>
        <w:widowControl w:val="0"/>
        <w:autoSpaceDE w:val="0"/>
        <w:autoSpaceDN w:val="0"/>
        <w:adjustRightInd w:val="0"/>
        <w:contextualSpacing/>
        <w:rPr>
          <w:b/>
          <w:bCs/>
          <w:color w:val="000000"/>
          <w:sz w:val="21"/>
          <w:szCs w:val="21"/>
        </w:rPr>
      </w:pPr>
    </w:p>
    <w:sectPr w:rsidR="0088334B" w:rsidRPr="0088334B" w:rsidSect="0088334B">
      <w:headerReference w:type="default" r:id="rId12"/>
      <w:footerReference w:type="default" r:id="rId13"/>
      <w:pgSz w:w="12240" w:h="15840" w:code="1"/>
      <w:pgMar w:top="720" w:right="720" w:bottom="720" w:left="720" w:header="720" w:footer="40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CDCC4" w14:textId="77777777" w:rsidR="00362EF0" w:rsidRDefault="00362EF0">
      <w:r>
        <w:separator/>
      </w:r>
    </w:p>
  </w:endnote>
  <w:endnote w:type="continuationSeparator" w:id="0">
    <w:p w14:paraId="39EBFF7D" w14:textId="77777777" w:rsidR="00362EF0" w:rsidRDefault="0036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5628" w14:textId="77777777" w:rsidR="0053338C" w:rsidRPr="0088334B" w:rsidRDefault="0053338C" w:rsidP="0088334B">
    <w:pPr>
      <w:pBdr>
        <w:bottom w:val="single" w:sz="12" w:space="0" w:color="auto"/>
      </w:pBdr>
      <w:tabs>
        <w:tab w:val="left" w:pos="1104"/>
      </w:tabs>
      <w:rPr>
        <w:bCs/>
        <w:sz w:val="16"/>
      </w:rPr>
    </w:pPr>
  </w:p>
  <w:p w14:paraId="48D7E72A" w14:textId="77777777" w:rsidR="0053338C" w:rsidRPr="0088334B" w:rsidRDefault="0053338C" w:rsidP="0088334B">
    <w:pPr>
      <w:pStyle w:val="Header"/>
      <w:rPr>
        <w:bCs/>
        <w:sz w:val="16"/>
        <w:szCs w:val="16"/>
      </w:rPr>
    </w:pPr>
  </w:p>
  <w:p w14:paraId="1DCC1DA9" w14:textId="77777777" w:rsidR="0053338C" w:rsidRPr="0088334B" w:rsidRDefault="0053338C" w:rsidP="0088334B">
    <w:pPr>
      <w:pStyle w:val="Heading3"/>
      <w:contextualSpacing/>
      <w:rPr>
        <w:rFonts w:ascii="Times New Roman" w:hAnsi="Times New Roman" w:cs="Times New Roman"/>
        <w:b w:val="0"/>
      </w:rPr>
    </w:pPr>
    <w:r w:rsidRPr="0088334B">
      <w:rPr>
        <w:rFonts w:ascii="Times New Roman" w:hAnsi="Times New Roman" w:cs="Times New Roman"/>
        <w:b w:val="0"/>
      </w:rPr>
      <w:t>ALTA Endorsement 26 (7-1-2021)</w:t>
    </w:r>
  </w:p>
  <w:p w14:paraId="3A9AA959" w14:textId="77777777" w:rsidR="0053338C" w:rsidRPr="0088334B" w:rsidRDefault="0053338C" w:rsidP="0088334B">
    <w:pPr>
      <w:rPr>
        <w:bCs/>
        <w:sz w:val="16"/>
        <w:szCs w:val="16"/>
      </w:rPr>
    </w:pPr>
    <w:r w:rsidRPr="0088334B">
      <w:rPr>
        <w:bCs/>
        <w:sz w:val="16"/>
        <w:szCs w:val="16"/>
      </w:rPr>
      <w:t>Subdivision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149EA" w14:textId="77777777" w:rsidR="00362EF0" w:rsidRDefault="00362EF0">
      <w:r>
        <w:separator/>
      </w:r>
    </w:p>
  </w:footnote>
  <w:footnote w:type="continuationSeparator" w:id="0">
    <w:p w14:paraId="120ED526" w14:textId="77777777" w:rsidR="00362EF0" w:rsidRDefault="00362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7DE72" w14:textId="77777777" w:rsidR="0053338C" w:rsidRDefault="0053338C" w:rsidP="0088334B">
    <w:pPr>
      <w:jc w:val="right"/>
      <w:rPr>
        <w:rFonts w:cs="Arial"/>
        <w:bCs/>
      </w:rPr>
    </w:pPr>
    <w:r w:rsidRPr="00D603C5">
      <w:rPr>
        <w:noProof/>
      </w:rPr>
      <w:drawing>
        <wp:inline distT="0" distB="0" distL="0" distR="0" wp14:anchorId="7F6D53E0" wp14:editId="2037B43C">
          <wp:extent cx="1666875" cy="447675"/>
          <wp:effectExtent l="0" t="0" r="9525" b="9525"/>
          <wp:docPr id="200015751" name="Picture 200015751"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14:paraId="3BDD7FD3" w14:textId="77777777" w:rsidR="0053338C" w:rsidRDefault="0053338C" w:rsidP="0088334B">
    <w:pPr>
      <w:jc w:val="right"/>
      <w:rPr>
        <w:rFonts w:cs="Arial"/>
        <w:b/>
        <w:sz w:val="18"/>
      </w:rPr>
    </w:pPr>
    <w:r>
      <w:rPr>
        <w:rFonts w:cs="Arial"/>
        <w:b/>
        <w:sz w:val="18"/>
      </w:rPr>
      <w:tab/>
    </w:r>
    <w:r w:rsidRPr="00D603C5">
      <w:rPr>
        <w:rFonts w:cs="Arial"/>
        <w:b/>
        <w:sz w:val="18"/>
      </w:rPr>
      <w:t>101 Corporate Place, Rocky Hill, CT 06067</w:t>
    </w:r>
  </w:p>
  <w:p w14:paraId="3B7D9546" w14:textId="77777777" w:rsidR="0053338C" w:rsidRDefault="0053338C" w:rsidP="0088334B">
    <w:pPr>
      <w:tabs>
        <w:tab w:val="right" w:pos="10800"/>
      </w:tabs>
      <w:rPr>
        <w:rFonts w:cs="Arial"/>
        <w:b/>
        <w:sz w:val="18"/>
      </w:rPr>
    </w:pPr>
  </w:p>
  <w:p w14:paraId="5BD46D2E" w14:textId="77777777" w:rsidR="0053338C" w:rsidRPr="0088334B" w:rsidRDefault="0053338C" w:rsidP="0088334B">
    <w:pPr>
      <w:tabs>
        <w:tab w:val="right" w:pos="10800"/>
      </w:tabs>
      <w:rPr>
        <w:rFonts w:cs="Arial"/>
        <w:b/>
        <w:sz w:val="18"/>
      </w:rPr>
    </w:pPr>
    <w:r>
      <w:rPr>
        <w:noProof/>
      </w:rPr>
      <mc:AlternateContent>
        <mc:Choice Requires="wps">
          <w:drawing>
            <wp:anchor distT="4294967295" distB="4294967295" distL="114300" distR="114300" simplePos="0" relativeHeight="251661312" behindDoc="0" locked="0" layoutInCell="1" allowOverlap="1" wp14:anchorId="140A1F04" wp14:editId="63549F4A">
              <wp:simplePos x="0" y="0"/>
              <wp:positionH relativeFrom="margin">
                <wp:align>left</wp:align>
              </wp:positionH>
              <wp:positionV relativeFrom="paragraph">
                <wp:posOffset>5471</wp:posOffset>
              </wp:positionV>
              <wp:extent cx="6869430" cy="11430"/>
              <wp:effectExtent l="19050" t="19050" r="26670" b="26670"/>
              <wp:wrapNone/>
              <wp:docPr id="4956202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9430" cy="114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106FC" id="Straight Connector 9"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45pt" to="54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yjtAEAAE0DAAAOAAAAZHJzL2Uyb0RvYy54bWysU8Fu2zAMvQ/oPwi6L46zNUuNOD2k6y7t&#10;FqDdBzCSbAuTRUFUYufvKylu1m23Yj4IpEg+PT7S69uxN+yoPGm0NS9nc86UFSi1bWv+8/n+44oz&#10;CmAlGLSq5idF/HZz9WE9uEotsEMjlWcRxFI1uJp3IbiqKEh0qgeaoVM2Bhv0PYTo+raQHoaI3pti&#10;MZ8viwG9dB6FIoq3d+cg32T8plEi/GgaUoGZmkduIZ8+n/t0Fps1VK0H12kx0YB3sOhB2/joBeoO&#10;ArCD1/9A9Vp4JGzCTGBfYNNooXIPsZty/lc3Tx04lXuJ4pC7yET/D1Z8P27tzifqYrRP7gHFL2IW&#10;tx3YVmUCzycXB1cmqYrBUXUpSQ65nWf74RFlzIFDwKzC2Pg+Qcb+2JjFPl3EVmNgIl4uV8ubz5/i&#10;TESMlWUy0wtQvRY7T+Gbwp4lo+ZG26QFVHB8oHBOfU1J1xbvtTF5nsayoeaL1fWX61xBaLRM0ZRH&#10;vt1vjWdHSCuRv+nhP9I8HqzMaJ0C+XWyA2hztiNRYydFkghp46jaozztfCKXvDiz3NG0X2kp3vo5&#10;6/dfsHkBAAD//wMAUEsDBBQABgAIAAAAIQBwK3n12QAAAAQBAAAPAAAAZHJzL2Rvd25yZXYueG1s&#10;TI9BS8NAFITvgv9heYIXsZv2oDHmpdSCNylYRTy+ZF+TYPZt2N026b93e9LjMMPMN+V6toM6sQ+9&#10;E4TlIgPF0jjTS4vw+fF6n4MKkcTQ4IQRzhxgXV1flVQYN8k7n/axValEQkEIXYxjoXVoOrYUFm5k&#10;Sd7BeUsxSd9q42lK5XbQqyx70JZ6SQsdjbztuPnZHy1CQ7vtjg5feqL4vXm5q9/Ovs0Rb2/mzTOo&#10;yHP8C8MFP6FDlZhqdxQT1ICQjkSEJ1AXL8uX6UeNsHoEXZX6P3z1CwAA//8DAFBLAQItABQABgAI&#10;AAAAIQC2gziS/gAAAOEBAAATAAAAAAAAAAAAAAAAAAAAAABbQ29udGVudF9UeXBlc10ueG1sUEsB&#10;Ai0AFAAGAAgAAAAhADj9If/WAAAAlAEAAAsAAAAAAAAAAAAAAAAALwEAAF9yZWxzLy5yZWxzUEsB&#10;Ai0AFAAGAAgAAAAhAN8LnKO0AQAATQMAAA4AAAAAAAAAAAAAAAAALgIAAGRycy9lMm9Eb2MueG1s&#10;UEsBAi0AFAAGAAgAAAAhAHArefXZAAAABAEAAA8AAAAAAAAAAAAAAAAADgQAAGRycy9kb3ducmV2&#10;LnhtbFBLBQYAAAAABAAEAPMAAAAUBQAAAAA=&#10;" strokeweight="2.25pt">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kQ6ddwFlPrrpb3go5LMf7VW7ewfYOv3tjHl7wvMNpg4nU/2C8pnpapQl6FijMLS3ihv4puXEFTrskxe4S9jxCw==" w:salt="TeCXOrFFnk2aitSHcerlv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436"/>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2248"/>
    <w:rsid w:val="000331F8"/>
    <w:rsid w:val="00033282"/>
    <w:rsid w:val="000347AB"/>
    <w:rsid w:val="00036157"/>
    <w:rsid w:val="00036AA6"/>
    <w:rsid w:val="000374AC"/>
    <w:rsid w:val="000400F7"/>
    <w:rsid w:val="000403D3"/>
    <w:rsid w:val="00041EA3"/>
    <w:rsid w:val="000424EE"/>
    <w:rsid w:val="000433BB"/>
    <w:rsid w:val="00043721"/>
    <w:rsid w:val="00044FB9"/>
    <w:rsid w:val="0005146D"/>
    <w:rsid w:val="00053FA0"/>
    <w:rsid w:val="00054543"/>
    <w:rsid w:val="00054DDF"/>
    <w:rsid w:val="00054F84"/>
    <w:rsid w:val="000551F9"/>
    <w:rsid w:val="00057407"/>
    <w:rsid w:val="00057D09"/>
    <w:rsid w:val="0006002F"/>
    <w:rsid w:val="00062347"/>
    <w:rsid w:val="000623E5"/>
    <w:rsid w:val="000624CB"/>
    <w:rsid w:val="00063659"/>
    <w:rsid w:val="000636B7"/>
    <w:rsid w:val="0006372B"/>
    <w:rsid w:val="00064E46"/>
    <w:rsid w:val="000656F3"/>
    <w:rsid w:val="00067007"/>
    <w:rsid w:val="00067F25"/>
    <w:rsid w:val="0007055B"/>
    <w:rsid w:val="00070F73"/>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A0363"/>
    <w:rsid w:val="000A1B07"/>
    <w:rsid w:val="000A29EE"/>
    <w:rsid w:val="000A33FB"/>
    <w:rsid w:val="000A57B3"/>
    <w:rsid w:val="000A5D85"/>
    <w:rsid w:val="000A72C3"/>
    <w:rsid w:val="000B0827"/>
    <w:rsid w:val="000B172F"/>
    <w:rsid w:val="000B1989"/>
    <w:rsid w:val="000B1C02"/>
    <w:rsid w:val="000B2DF3"/>
    <w:rsid w:val="000B350D"/>
    <w:rsid w:val="000B4BA0"/>
    <w:rsid w:val="000B58EA"/>
    <w:rsid w:val="000B7168"/>
    <w:rsid w:val="000B73A1"/>
    <w:rsid w:val="000B789F"/>
    <w:rsid w:val="000C2806"/>
    <w:rsid w:val="000C4B46"/>
    <w:rsid w:val="000C4D7E"/>
    <w:rsid w:val="000C50D0"/>
    <w:rsid w:val="000C66FB"/>
    <w:rsid w:val="000C701F"/>
    <w:rsid w:val="000C73B8"/>
    <w:rsid w:val="000D0359"/>
    <w:rsid w:val="000D1476"/>
    <w:rsid w:val="000D2B3A"/>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29CE"/>
    <w:rsid w:val="00122AE3"/>
    <w:rsid w:val="00122B96"/>
    <w:rsid w:val="00125192"/>
    <w:rsid w:val="001256A0"/>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67D8"/>
    <w:rsid w:val="00197A30"/>
    <w:rsid w:val="001A1280"/>
    <w:rsid w:val="001A182F"/>
    <w:rsid w:val="001A2085"/>
    <w:rsid w:val="001A2D2E"/>
    <w:rsid w:val="001A50FE"/>
    <w:rsid w:val="001A59F6"/>
    <w:rsid w:val="001A5D18"/>
    <w:rsid w:val="001A63A6"/>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34"/>
    <w:rsid w:val="001C03B9"/>
    <w:rsid w:val="001C1A27"/>
    <w:rsid w:val="001C3E10"/>
    <w:rsid w:val="001C3F0E"/>
    <w:rsid w:val="001C5938"/>
    <w:rsid w:val="001C5C61"/>
    <w:rsid w:val="001C5CC4"/>
    <w:rsid w:val="001C64DE"/>
    <w:rsid w:val="001D1557"/>
    <w:rsid w:val="001D1647"/>
    <w:rsid w:val="001D1E60"/>
    <w:rsid w:val="001D5214"/>
    <w:rsid w:val="001D6EAD"/>
    <w:rsid w:val="001D72DC"/>
    <w:rsid w:val="001D7576"/>
    <w:rsid w:val="001E0F8D"/>
    <w:rsid w:val="001E1841"/>
    <w:rsid w:val="001E5E29"/>
    <w:rsid w:val="001E630A"/>
    <w:rsid w:val="001E6B21"/>
    <w:rsid w:val="001E72AF"/>
    <w:rsid w:val="001F2860"/>
    <w:rsid w:val="001F53AF"/>
    <w:rsid w:val="001F658F"/>
    <w:rsid w:val="001F75C5"/>
    <w:rsid w:val="00200BF0"/>
    <w:rsid w:val="00201769"/>
    <w:rsid w:val="00202B14"/>
    <w:rsid w:val="00205C8F"/>
    <w:rsid w:val="00205ED3"/>
    <w:rsid w:val="00206230"/>
    <w:rsid w:val="00206F5C"/>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60163"/>
    <w:rsid w:val="00260CA3"/>
    <w:rsid w:val="00260DD4"/>
    <w:rsid w:val="0026149F"/>
    <w:rsid w:val="00263115"/>
    <w:rsid w:val="002633C3"/>
    <w:rsid w:val="00265490"/>
    <w:rsid w:val="0026554E"/>
    <w:rsid w:val="00265B0C"/>
    <w:rsid w:val="002667E3"/>
    <w:rsid w:val="00266E95"/>
    <w:rsid w:val="002671FF"/>
    <w:rsid w:val="00267DF1"/>
    <w:rsid w:val="002717A7"/>
    <w:rsid w:val="0027203F"/>
    <w:rsid w:val="002746F6"/>
    <w:rsid w:val="0027529D"/>
    <w:rsid w:val="00276D65"/>
    <w:rsid w:val="00277C45"/>
    <w:rsid w:val="002804AE"/>
    <w:rsid w:val="0028110A"/>
    <w:rsid w:val="00281C36"/>
    <w:rsid w:val="00282ECA"/>
    <w:rsid w:val="002846FC"/>
    <w:rsid w:val="002862EF"/>
    <w:rsid w:val="002871EA"/>
    <w:rsid w:val="00287CF3"/>
    <w:rsid w:val="00290467"/>
    <w:rsid w:val="00291731"/>
    <w:rsid w:val="002919EA"/>
    <w:rsid w:val="00291B08"/>
    <w:rsid w:val="00291BAC"/>
    <w:rsid w:val="00292949"/>
    <w:rsid w:val="00293593"/>
    <w:rsid w:val="0029442B"/>
    <w:rsid w:val="00297278"/>
    <w:rsid w:val="002A1A72"/>
    <w:rsid w:val="002A1B97"/>
    <w:rsid w:val="002A26EC"/>
    <w:rsid w:val="002A3350"/>
    <w:rsid w:val="002A3B32"/>
    <w:rsid w:val="002A4DF9"/>
    <w:rsid w:val="002A523D"/>
    <w:rsid w:val="002A7B43"/>
    <w:rsid w:val="002B1E69"/>
    <w:rsid w:val="002B1EB4"/>
    <w:rsid w:val="002B21C3"/>
    <w:rsid w:val="002B2BD7"/>
    <w:rsid w:val="002B38E6"/>
    <w:rsid w:val="002B43B2"/>
    <w:rsid w:val="002B4818"/>
    <w:rsid w:val="002C1C0B"/>
    <w:rsid w:val="002C2165"/>
    <w:rsid w:val="002C423C"/>
    <w:rsid w:val="002C4BB0"/>
    <w:rsid w:val="002C505B"/>
    <w:rsid w:val="002D0424"/>
    <w:rsid w:val="002D1917"/>
    <w:rsid w:val="002D206E"/>
    <w:rsid w:val="002D2172"/>
    <w:rsid w:val="002D7278"/>
    <w:rsid w:val="002E000E"/>
    <w:rsid w:val="002E24F9"/>
    <w:rsid w:val="002E2FBA"/>
    <w:rsid w:val="002E410B"/>
    <w:rsid w:val="002E49D1"/>
    <w:rsid w:val="002E5261"/>
    <w:rsid w:val="002E6353"/>
    <w:rsid w:val="002F4206"/>
    <w:rsid w:val="002F54EB"/>
    <w:rsid w:val="002F5A1A"/>
    <w:rsid w:val="002F5CCE"/>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4074"/>
    <w:rsid w:val="00325AF6"/>
    <w:rsid w:val="0032775B"/>
    <w:rsid w:val="00330713"/>
    <w:rsid w:val="003313FF"/>
    <w:rsid w:val="0033195F"/>
    <w:rsid w:val="00332369"/>
    <w:rsid w:val="003332BA"/>
    <w:rsid w:val="00334686"/>
    <w:rsid w:val="003351DE"/>
    <w:rsid w:val="00341E6A"/>
    <w:rsid w:val="00342CAF"/>
    <w:rsid w:val="003439C7"/>
    <w:rsid w:val="00344CE4"/>
    <w:rsid w:val="0034564B"/>
    <w:rsid w:val="003466F0"/>
    <w:rsid w:val="0034737B"/>
    <w:rsid w:val="00350581"/>
    <w:rsid w:val="0035160F"/>
    <w:rsid w:val="00351AF9"/>
    <w:rsid w:val="00351F83"/>
    <w:rsid w:val="00352A3D"/>
    <w:rsid w:val="00352DDF"/>
    <w:rsid w:val="00355B15"/>
    <w:rsid w:val="00355BD0"/>
    <w:rsid w:val="003602D5"/>
    <w:rsid w:val="003604D7"/>
    <w:rsid w:val="00360A59"/>
    <w:rsid w:val="0036251A"/>
    <w:rsid w:val="00362EA7"/>
    <w:rsid w:val="00362EF0"/>
    <w:rsid w:val="00363000"/>
    <w:rsid w:val="00364B6A"/>
    <w:rsid w:val="00364F28"/>
    <w:rsid w:val="003650C1"/>
    <w:rsid w:val="00365F22"/>
    <w:rsid w:val="0037024C"/>
    <w:rsid w:val="00372149"/>
    <w:rsid w:val="00373891"/>
    <w:rsid w:val="00374646"/>
    <w:rsid w:val="0037662C"/>
    <w:rsid w:val="0037722D"/>
    <w:rsid w:val="003802E2"/>
    <w:rsid w:val="00380780"/>
    <w:rsid w:val="00380CF4"/>
    <w:rsid w:val="003815EF"/>
    <w:rsid w:val="00382177"/>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89D"/>
    <w:rsid w:val="003A333A"/>
    <w:rsid w:val="003A45E5"/>
    <w:rsid w:val="003A6C2B"/>
    <w:rsid w:val="003A7CF3"/>
    <w:rsid w:val="003B1D98"/>
    <w:rsid w:val="003B2906"/>
    <w:rsid w:val="003B2FC0"/>
    <w:rsid w:val="003B486F"/>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24"/>
    <w:rsid w:val="003F253A"/>
    <w:rsid w:val="003F4073"/>
    <w:rsid w:val="003F422C"/>
    <w:rsid w:val="003F5BC8"/>
    <w:rsid w:val="003F5F36"/>
    <w:rsid w:val="003F7747"/>
    <w:rsid w:val="00402309"/>
    <w:rsid w:val="00406AC7"/>
    <w:rsid w:val="00406C86"/>
    <w:rsid w:val="00406DD7"/>
    <w:rsid w:val="00407EF5"/>
    <w:rsid w:val="00410C00"/>
    <w:rsid w:val="004118AC"/>
    <w:rsid w:val="004121AF"/>
    <w:rsid w:val="004126A3"/>
    <w:rsid w:val="004129C6"/>
    <w:rsid w:val="004148E7"/>
    <w:rsid w:val="004157DB"/>
    <w:rsid w:val="00416F2A"/>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F21"/>
    <w:rsid w:val="0044060E"/>
    <w:rsid w:val="00441269"/>
    <w:rsid w:val="004436DF"/>
    <w:rsid w:val="00444834"/>
    <w:rsid w:val="0044796E"/>
    <w:rsid w:val="00447FA6"/>
    <w:rsid w:val="00450B17"/>
    <w:rsid w:val="00450B9D"/>
    <w:rsid w:val="00450E47"/>
    <w:rsid w:val="004510FE"/>
    <w:rsid w:val="004531F1"/>
    <w:rsid w:val="0045369D"/>
    <w:rsid w:val="00455A31"/>
    <w:rsid w:val="00460E28"/>
    <w:rsid w:val="0046129C"/>
    <w:rsid w:val="00461338"/>
    <w:rsid w:val="0046327F"/>
    <w:rsid w:val="0046395E"/>
    <w:rsid w:val="00463E80"/>
    <w:rsid w:val="00464694"/>
    <w:rsid w:val="004651C8"/>
    <w:rsid w:val="00466605"/>
    <w:rsid w:val="00466A62"/>
    <w:rsid w:val="00467FE6"/>
    <w:rsid w:val="004718F2"/>
    <w:rsid w:val="004719CA"/>
    <w:rsid w:val="00472194"/>
    <w:rsid w:val="0047239D"/>
    <w:rsid w:val="00472EBB"/>
    <w:rsid w:val="00473FC8"/>
    <w:rsid w:val="0047498F"/>
    <w:rsid w:val="0047701B"/>
    <w:rsid w:val="00481422"/>
    <w:rsid w:val="0048206C"/>
    <w:rsid w:val="00483854"/>
    <w:rsid w:val="0048447D"/>
    <w:rsid w:val="00484D11"/>
    <w:rsid w:val="0048522E"/>
    <w:rsid w:val="0048799F"/>
    <w:rsid w:val="00492240"/>
    <w:rsid w:val="00494628"/>
    <w:rsid w:val="00495AE2"/>
    <w:rsid w:val="004961AF"/>
    <w:rsid w:val="00496A50"/>
    <w:rsid w:val="0049726B"/>
    <w:rsid w:val="004A1EC1"/>
    <w:rsid w:val="004A4983"/>
    <w:rsid w:val="004A4C95"/>
    <w:rsid w:val="004A5E75"/>
    <w:rsid w:val="004A753A"/>
    <w:rsid w:val="004B30DA"/>
    <w:rsid w:val="004B3D83"/>
    <w:rsid w:val="004B4199"/>
    <w:rsid w:val="004B4978"/>
    <w:rsid w:val="004B650A"/>
    <w:rsid w:val="004B6D3F"/>
    <w:rsid w:val="004B7238"/>
    <w:rsid w:val="004B74D9"/>
    <w:rsid w:val="004C03DC"/>
    <w:rsid w:val="004C0FE8"/>
    <w:rsid w:val="004C2A2E"/>
    <w:rsid w:val="004C2C1C"/>
    <w:rsid w:val="004C36BA"/>
    <w:rsid w:val="004C54EB"/>
    <w:rsid w:val="004C6869"/>
    <w:rsid w:val="004D1856"/>
    <w:rsid w:val="004D186F"/>
    <w:rsid w:val="004D3F01"/>
    <w:rsid w:val="004D530A"/>
    <w:rsid w:val="004D5D24"/>
    <w:rsid w:val="004D6AED"/>
    <w:rsid w:val="004D724D"/>
    <w:rsid w:val="004D74D2"/>
    <w:rsid w:val="004E0375"/>
    <w:rsid w:val="004E2237"/>
    <w:rsid w:val="004E2786"/>
    <w:rsid w:val="004E278A"/>
    <w:rsid w:val="004E2A35"/>
    <w:rsid w:val="004E37C8"/>
    <w:rsid w:val="004E3943"/>
    <w:rsid w:val="004E3C72"/>
    <w:rsid w:val="004E73F7"/>
    <w:rsid w:val="004F016E"/>
    <w:rsid w:val="004F2F90"/>
    <w:rsid w:val="004F339F"/>
    <w:rsid w:val="004F3485"/>
    <w:rsid w:val="004F34D9"/>
    <w:rsid w:val="004F399F"/>
    <w:rsid w:val="004F3D62"/>
    <w:rsid w:val="005015C9"/>
    <w:rsid w:val="00502AA8"/>
    <w:rsid w:val="00502D48"/>
    <w:rsid w:val="005031FE"/>
    <w:rsid w:val="00503780"/>
    <w:rsid w:val="005040C5"/>
    <w:rsid w:val="00504470"/>
    <w:rsid w:val="00504665"/>
    <w:rsid w:val="00504D50"/>
    <w:rsid w:val="00504F54"/>
    <w:rsid w:val="005050C9"/>
    <w:rsid w:val="00506031"/>
    <w:rsid w:val="00506688"/>
    <w:rsid w:val="00510055"/>
    <w:rsid w:val="00512136"/>
    <w:rsid w:val="00512535"/>
    <w:rsid w:val="00513DBD"/>
    <w:rsid w:val="005146D7"/>
    <w:rsid w:val="00515CE6"/>
    <w:rsid w:val="00517279"/>
    <w:rsid w:val="0052179D"/>
    <w:rsid w:val="005217D9"/>
    <w:rsid w:val="0052288E"/>
    <w:rsid w:val="00523C66"/>
    <w:rsid w:val="00524001"/>
    <w:rsid w:val="00524123"/>
    <w:rsid w:val="005244BB"/>
    <w:rsid w:val="00524EDE"/>
    <w:rsid w:val="00530B7A"/>
    <w:rsid w:val="00532EDB"/>
    <w:rsid w:val="0053338C"/>
    <w:rsid w:val="00533765"/>
    <w:rsid w:val="005339B8"/>
    <w:rsid w:val="00533D67"/>
    <w:rsid w:val="00535BF0"/>
    <w:rsid w:val="005363D8"/>
    <w:rsid w:val="0053652C"/>
    <w:rsid w:val="0053694B"/>
    <w:rsid w:val="00537F35"/>
    <w:rsid w:val="005402EF"/>
    <w:rsid w:val="00541346"/>
    <w:rsid w:val="0054216B"/>
    <w:rsid w:val="005438DC"/>
    <w:rsid w:val="00543FC1"/>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908"/>
    <w:rsid w:val="00573AB9"/>
    <w:rsid w:val="00573EC0"/>
    <w:rsid w:val="00576460"/>
    <w:rsid w:val="005769E5"/>
    <w:rsid w:val="00576B6B"/>
    <w:rsid w:val="00576E78"/>
    <w:rsid w:val="0057785F"/>
    <w:rsid w:val="00577D5E"/>
    <w:rsid w:val="00580EF7"/>
    <w:rsid w:val="00582E98"/>
    <w:rsid w:val="00582ED3"/>
    <w:rsid w:val="0058399E"/>
    <w:rsid w:val="00584DE3"/>
    <w:rsid w:val="00585486"/>
    <w:rsid w:val="00587CA1"/>
    <w:rsid w:val="005905E7"/>
    <w:rsid w:val="00590988"/>
    <w:rsid w:val="005910CD"/>
    <w:rsid w:val="00591925"/>
    <w:rsid w:val="005919AA"/>
    <w:rsid w:val="0059305E"/>
    <w:rsid w:val="00593543"/>
    <w:rsid w:val="00593F3B"/>
    <w:rsid w:val="005947B2"/>
    <w:rsid w:val="005953C8"/>
    <w:rsid w:val="005955FF"/>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C11F1"/>
    <w:rsid w:val="005C4FF4"/>
    <w:rsid w:val="005C5C43"/>
    <w:rsid w:val="005C605D"/>
    <w:rsid w:val="005C6436"/>
    <w:rsid w:val="005C710A"/>
    <w:rsid w:val="005C7EE0"/>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4DD8"/>
    <w:rsid w:val="005F59D7"/>
    <w:rsid w:val="005F60F8"/>
    <w:rsid w:val="005F665C"/>
    <w:rsid w:val="005F70E7"/>
    <w:rsid w:val="0060053F"/>
    <w:rsid w:val="00602514"/>
    <w:rsid w:val="00603C41"/>
    <w:rsid w:val="0060421A"/>
    <w:rsid w:val="006047CB"/>
    <w:rsid w:val="00604EEE"/>
    <w:rsid w:val="0060780E"/>
    <w:rsid w:val="00610C21"/>
    <w:rsid w:val="006112EB"/>
    <w:rsid w:val="00611BDD"/>
    <w:rsid w:val="00612CEE"/>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C54"/>
    <w:rsid w:val="00677711"/>
    <w:rsid w:val="00680734"/>
    <w:rsid w:val="00681C14"/>
    <w:rsid w:val="0068238C"/>
    <w:rsid w:val="00682496"/>
    <w:rsid w:val="006856D8"/>
    <w:rsid w:val="006868DB"/>
    <w:rsid w:val="006874CC"/>
    <w:rsid w:val="00687859"/>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345C"/>
    <w:rsid w:val="006B4122"/>
    <w:rsid w:val="006B47A5"/>
    <w:rsid w:val="006B5899"/>
    <w:rsid w:val="006B6988"/>
    <w:rsid w:val="006C0394"/>
    <w:rsid w:val="006C49D3"/>
    <w:rsid w:val="006C631B"/>
    <w:rsid w:val="006C7A80"/>
    <w:rsid w:val="006D15DB"/>
    <w:rsid w:val="006D43B9"/>
    <w:rsid w:val="006D51CC"/>
    <w:rsid w:val="006D5C97"/>
    <w:rsid w:val="006D5E95"/>
    <w:rsid w:val="006D605E"/>
    <w:rsid w:val="006D7472"/>
    <w:rsid w:val="006E0CBA"/>
    <w:rsid w:val="006E1123"/>
    <w:rsid w:val="006E41F6"/>
    <w:rsid w:val="006E7369"/>
    <w:rsid w:val="006E78F9"/>
    <w:rsid w:val="006F07FE"/>
    <w:rsid w:val="006F19E9"/>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0FCC"/>
    <w:rsid w:val="00741672"/>
    <w:rsid w:val="00743DC8"/>
    <w:rsid w:val="00743FB0"/>
    <w:rsid w:val="0074462F"/>
    <w:rsid w:val="00744763"/>
    <w:rsid w:val="0074524B"/>
    <w:rsid w:val="0074544F"/>
    <w:rsid w:val="00745AD1"/>
    <w:rsid w:val="0074601C"/>
    <w:rsid w:val="00751985"/>
    <w:rsid w:val="00752101"/>
    <w:rsid w:val="007525F2"/>
    <w:rsid w:val="007548BE"/>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B0C"/>
    <w:rsid w:val="007C4D50"/>
    <w:rsid w:val="007C5170"/>
    <w:rsid w:val="007C5744"/>
    <w:rsid w:val="007C6421"/>
    <w:rsid w:val="007D1E9F"/>
    <w:rsid w:val="007D2EB5"/>
    <w:rsid w:val="007D59BC"/>
    <w:rsid w:val="007D6A30"/>
    <w:rsid w:val="007D7374"/>
    <w:rsid w:val="007D7959"/>
    <w:rsid w:val="007E00A0"/>
    <w:rsid w:val="007E37D7"/>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11291"/>
    <w:rsid w:val="0081168C"/>
    <w:rsid w:val="0081217B"/>
    <w:rsid w:val="00812C74"/>
    <w:rsid w:val="00813B50"/>
    <w:rsid w:val="008143CD"/>
    <w:rsid w:val="00814F1F"/>
    <w:rsid w:val="008157CD"/>
    <w:rsid w:val="00815B96"/>
    <w:rsid w:val="00817987"/>
    <w:rsid w:val="0082322C"/>
    <w:rsid w:val="00823E99"/>
    <w:rsid w:val="00825226"/>
    <w:rsid w:val="00826596"/>
    <w:rsid w:val="0082750A"/>
    <w:rsid w:val="008317A7"/>
    <w:rsid w:val="00832C31"/>
    <w:rsid w:val="00834F01"/>
    <w:rsid w:val="008352AA"/>
    <w:rsid w:val="00836211"/>
    <w:rsid w:val="00836E6F"/>
    <w:rsid w:val="00836FD8"/>
    <w:rsid w:val="008423AD"/>
    <w:rsid w:val="00843B7D"/>
    <w:rsid w:val="00843F8F"/>
    <w:rsid w:val="008440D7"/>
    <w:rsid w:val="00845C8A"/>
    <w:rsid w:val="00846882"/>
    <w:rsid w:val="00850653"/>
    <w:rsid w:val="008508C6"/>
    <w:rsid w:val="008509FA"/>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334B"/>
    <w:rsid w:val="00884C62"/>
    <w:rsid w:val="00885B31"/>
    <w:rsid w:val="00885F1D"/>
    <w:rsid w:val="008860EB"/>
    <w:rsid w:val="00886DD9"/>
    <w:rsid w:val="00892A33"/>
    <w:rsid w:val="00892E38"/>
    <w:rsid w:val="00895AC7"/>
    <w:rsid w:val="008976F8"/>
    <w:rsid w:val="008A03B6"/>
    <w:rsid w:val="008A177B"/>
    <w:rsid w:val="008A18DF"/>
    <w:rsid w:val="008A1D40"/>
    <w:rsid w:val="008A5E78"/>
    <w:rsid w:val="008A62D4"/>
    <w:rsid w:val="008A736C"/>
    <w:rsid w:val="008A746F"/>
    <w:rsid w:val="008A78AE"/>
    <w:rsid w:val="008B30E4"/>
    <w:rsid w:val="008B49DB"/>
    <w:rsid w:val="008B52C5"/>
    <w:rsid w:val="008C08E4"/>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4BA7"/>
    <w:rsid w:val="008D60B6"/>
    <w:rsid w:val="008D6A89"/>
    <w:rsid w:val="008E025C"/>
    <w:rsid w:val="008E0A8A"/>
    <w:rsid w:val="008E1F41"/>
    <w:rsid w:val="008E3CDD"/>
    <w:rsid w:val="008E4071"/>
    <w:rsid w:val="008E4B4A"/>
    <w:rsid w:val="008E5424"/>
    <w:rsid w:val="008E59AC"/>
    <w:rsid w:val="008E6B18"/>
    <w:rsid w:val="008E77A1"/>
    <w:rsid w:val="008F0127"/>
    <w:rsid w:val="008F0F05"/>
    <w:rsid w:val="008F38A8"/>
    <w:rsid w:val="008F5006"/>
    <w:rsid w:val="008F5735"/>
    <w:rsid w:val="008F6C08"/>
    <w:rsid w:val="008F6CA3"/>
    <w:rsid w:val="0090138E"/>
    <w:rsid w:val="00901E4A"/>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0B7D"/>
    <w:rsid w:val="0099277E"/>
    <w:rsid w:val="00993026"/>
    <w:rsid w:val="009934CF"/>
    <w:rsid w:val="0099394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5723"/>
    <w:rsid w:val="009B6029"/>
    <w:rsid w:val="009B6506"/>
    <w:rsid w:val="009C0E64"/>
    <w:rsid w:val="009C0EE9"/>
    <w:rsid w:val="009C1877"/>
    <w:rsid w:val="009C3A7E"/>
    <w:rsid w:val="009C54A6"/>
    <w:rsid w:val="009C5BBD"/>
    <w:rsid w:val="009C5BF1"/>
    <w:rsid w:val="009C649E"/>
    <w:rsid w:val="009D07D5"/>
    <w:rsid w:val="009D1243"/>
    <w:rsid w:val="009D6C7F"/>
    <w:rsid w:val="009D798C"/>
    <w:rsid w:val="009E010E"/>
    <w:rsid w:val="009E2154"/>
    <w:rsid w:val="009E27E2"/>
    <w:rsid w:val="009E2A15"/>
    <w:rsid w:val="009E30BD"/>
    <w:rsid w:val="009E39E5"/>
    <w:rsid w:val="009E3CEB"/>
    <w:rsid w:val="009E4A3B"/>
    <w:rsid w:val="009E753F"/>
    <w:rsid w:val="009F2FAE"/>
    <w:rsid w:val="009F30C1"/>
    <w:rsid w:val="009F5AAD"/>
    <w:rsid w:val="009F615B"/>
    <w:rsid w:val="00A002C7"/>
    <w:rsid w:val="00A00EE5"/>
    <w:rsid w:val="00A01B1B"/>
    <w:rsid w:val="00A01DFD"/>
    <w:rsid w:val="00A04133"/>
    <w:rsid w:val="00A05CE8"/>
    <w:rsid w:val="00A0600E"/>
    <w:rsid w:val="00A06863"/>
    <w:rsid w:val="00A06EAF"/>
    <w:rsid w:val="00A0710A"/>
    <w:rsid w:val="00A10249"/>
    <w:rsid w:val="00A105AF"/>
    <w:rsid w:val="00A10DA3"/>
    <w:rsid w:val="00A1240B"/>
    <w:rsid w:val="00A125A6"/>
    <w:rsid w:val="00A131A7"/>
    <w:rsid w:val="00A1391E"/>
    <w:rsid w:val="00A13F91"/>
    <w:rsid w:val="00A140E1"/>
    <w:rsid w:val="00A14626"/>
    <w:rsid w:val="00A147C7"/>
    <w:rsid w:val="00A1515B"/>
    <w:rsid w:val="00A15EB6"/>
    <w:rsid w:val="00A16209"/>
    <w:rsid w:val="00A17AFE"/>
    <w:rsid w:val="00A20320"/>
    <w:rsid w:val="00A2193B"/>
    <w:rsid w:val="00A24DEF"/>
    <w:rsid w:val="00A27A9A"/>
    <w:rsid w:val="00A32194"/>
    <w:rsid w:val="00A3274F"/>
    <w:rsid w:val="00A32C7D"/>
    <w:rsid w:val="00A3319C"/>
    <w:rsid w:val="00A35503"/>
    <w:rsid w:val="00A358D2"/>
    <w:rsid w:val="00A3613A"/>
    <w:rsid w:val="00A3724D"/>
    <w:rsid w:val="00A40509"/>
    <w:rsid w:val="00A406C4"/>
    <w:rsid w:val="00A42704"/>
    <w:rsid w:val="00A44762"/>
    <w:rsid w:val="00A4713E"/>
    <w:rsid w:val="00A51F45"/>
    <w:rsid w:val="00A51F58"/>
    <w:rsid w:val="00A52105"/>
    <w:rsid w:val="00A525F8"/>
    <w:rsid w:val="00A529AF"/>
    <w:rsid w:val="00A52D9F"/>
    <w:rsid w:val="00A534DD"/>
    <w:rsid w:val="00A53EF2"/>
    <w:rsid w:val="00A55488"/>
    <w:rsid w:val="00A563C7"/>
    <w:rsid w:val="00A56AF3"/>
    <w:rsid w:val="00A60748"/>
    <w:rsid w:val="00A62526"/>
    <w:rsid w:val="00A62CA5"/>
    <w:rsid w:val="00A62E0C"/>
    <w:rsid w:val="00A639A9"/>
    <w:rsid w:val="00A643E2"/>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11E"/>
    <w:rsid w:val="00A83A9D"/>
    <w:rsid w:val="00A85D1B"/>
    <w:rsid w:val="00A86F29"/>
    <w:rsid w:val="00A87ECE"/>
    <w:rsid w:val="00A906BC"/>
    <w:rsid w:val="00A91E09"/>
    <w:rsid w:val="00A938F9"/>
    <w:rsid w:val="00A93AF3"/>
    <w:rsid w:val="00A93D2D"/>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D1158"/>
    <w:rsid w:val="00AD11E0"/>
    <w:rsid w:val="00AD44EA"/>
    <w:rsid w:val="00AD5A4C"/>
    <w:rsid w:val="00AD5AAC"/>
    <w:rsid w:val="00AD6CD7"/>
    <w:rsid w:val="00AD6FA0"/>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1612"/>
    <w:rsid w:val="00B321BD"/>
    <w:rsid w:val="00B33243"/>
    <w:rsid w:val="00B37222"/>
    <w:rsid w:val="00B402D6"/>
    <w:rsid w:val="00B40FF3"/>
    <w:rsid w:val="00B4214B"/>
    <w:rsid w:val="00B448F3"/>
    <w:rsid w:val="00B45D2F"/>
    <w:rsid w:val="00B46B52"/>
    <w:rsid w:val="00B47AFB"/>
    <w:rsid w:val="00B51CE9"/>
    <w:rsid w:val="00B52BA4"/>
    <w:rsid w:val="00B52DFA"/>
    <w:rsid w:val="00B54115"/>
    <w:rsid w:val="00B546D6"/>
    <w:rsid w:val="00B55C93"/>
    <w:rsid w:val="00B574CB"/>
    <w:rsid w:val="00B575DF"/>
    <w:rsid w:val="00B57D4E"/>
    <w:rsid w:val="00B60C4E"/>
    <w:rsid w:val="00B623D8"/>
    <w:rsid w:val="00B6241C"/>
    <w:rsid w:val="00B64139"/>
    <w:rsid w:val="00B641A2"/>
    <w:rsid w:val="00B67736"/>
    <w:rsid w:val="00B70295"/>
    <w:rsid w:val="00B73103"/>
    <w:rsid w:val="00B74215"/>
    <w:rsid w:val="00B75896"/>
    <w:rsid w:val="00B75CA0"/>
    <w:rsid w:val="00B7605D"/>
    <w:rsid w:val="00B76272"/>
    <w:rsid w:val="00B76B63"/>
    <w:rsid w:val="00B77016"/>
    <w:rsid w:val="00B82F0E"/>
    <w:rsid w:val="00B864AD"/>
    <w:rsid w:val="00B86F0D"/>
    <w:rsid w:val="00B87DAF"/>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6BD7"/>
    <w:rsid w:val="00C07B56"/>
    <w:rsid w:val="00C07BA7"/>
    <w:rsid w:val="00C07EE2"/>
    <w:rsid w:val="00C10163"/>
    <w:rsid w:val="00C10BCE"/>
    <w:rsid w:val="00C11448"/>
    <w:rsid w:val="00C1389E"/>
    <w:rsid w:val="00C15164"/>
    <w:rsid w:val="00C1592A"/>
    <w:rsid w:val="00C15F2E"/>
    <w:rsid w:val="00C166BA"/>
    <w:rsid w:val="00C17511"/>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37C50"/>
    <w:rsid w:val="00C40BF6"/>
    <w:rsid w:val="00C41EA7"/>
    <w:rsid w:val="00C4256C"/>
    <w:rsid w:val="00C44911"/>
    <w:rsid w:val="00C45286"/>
    <w:rsid w:val="00C45B8D"/>
    <w:rsid w:val="00C471B5"/>
    <w:rsid w:val="00C509D5"/>
    <w:rsid w:val="00C50DBF"/>
    <w:rsid w:val="00C51E53"/>
    <w:rsid w:val="00C5443E"/>
    <w:rsid w:val="00C57B25"/>
    <w:rsid w:val="00C57C1A"/>
    <w:rsid w:val="00C57D49"/>
    <w:rsid w:val="00C60A60"/>
    <w:rsid w:val="00C66332"/>
    <w:rsid w:val="00C71007"/>
    <w:rsid w:val="00C71A9C"/>
    <w:rsid w:val="00C71D13"/>
    <w:rsid w:val="00C74172"/>
    <w:rsid w:val="00C7469E"/>
    <w:rsid w:val="00C752F1"/>
    <w:rsid w:val="00C77B70"/>
    <w:rsid w:val="00C80369"/>
    <w:rsid w:val="00C82E7C"/>
    <w:rsid w:val="00C83023"/>
    <w:rsid w:val="00C83BA9"/>
    <w:rsid w:val="00C8507F"/>
    <w:rsid w:val="00C876F0"/>
    <w:rsid w:val="00C90576"/>
    <w:rsid w:val="00C908F3"/>
    <w:rsid w:val="00C93344"/>
    <w:rsid w:val="00C93C5F"/>
    <w:rsid w:val="00C93DC3"/>
    <w:rsid w:val="00C93E1C"/>
    <w:rsid w:val="00C94F8F"/>
    <w:rsid w:val="00CA09C5"/>
    <w:rsid w:val="00CA113E"/>
    <w:rsid w:val="00CA12C8"/>
    <w:rsid w:val="00CA1C1A"/>
    <w:rsid w:val="00CA3D65"/>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304"/>
    <w:rsid w:val="00CC2CDE"/>
    <w:rsid w:val="00CC37A5"/>
    <w:rsid w:val="00CC3822"/>
    <w:rsid w:val="00CC43D6"/>
    <w:rsid w:val="00CC52F6"/>
    <w:rsid w:val="00CC693F"/>
    <w:rsid w:val="00CC7557"/>
    <w:rsid w:val="00CC77EF"/>
    <w:rsid w:val="00CC7845"/>
    <w:rsid w:val="00CC79B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47FDB"/>
    <w:rsid w:val="00D5015B"/>
    <w:rsid w:val="00D508C7"/>
    <w:rsid w:val="00D5365C"/>
    <w:rsid w:val="00D538F1"/>
    <w:rsid w:val="00D53D1C"/>
    <w:rsid w:val="00D53FF2"/>
    <w:rsid w:val="00D54A6D"/>
    <w:rsid w:val="00D5572C"/>
    <w:rsid w:val="00D55B81"/>
    <w:rsid w:val="00D55D0D"/>
    <w:rsid w:val="00D57DFC"/>
    <w:rsid w:val="00D6078D"/>
    <w:rsid w:val="00D61FF4"/>
    <w:rsid w:val="00D63878"/>
    <w:rsid w:val="00D6451C"/>
    <w:rsid w:val="00D67132"/>
    <w:rsid w:val="00D67830"/>
    <w:rsid w:val="00D67D13"/>
    <w:rsid w:val="00D70BCD"/>
    <w:rsid w:val="00D71019"/>
    <w:rsid w:val="00D71025"/>
    <w:rsid w:val="00D722D0"/>
    <w:rsid w:val="00D72DA7"/>
    <w:rsid w:val="00D76EB5"/>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74A"/>
    <w:rsid w:val="00DF3F3B"/>
    <w:rsid w:val="00DF48A7"/>
    <w:rsid w:val="00DF52E1"/>
    <w:rsid w:val="00DF543B"/>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1F50"/>
    <w:rsid w:val="00E332C9"/>
    <w:rsid w:val="00E3362C"/>
    <w:rsid w:val="00E33B67"/>
    <w:rsid w:val="00E33B9C"/>
    <w:rsid w:val="00E342DB"/>
    <w:rsid w:val="00E35997"/>
    <w:rsid w:val="00E368E7"/>
    <w:rsid w:val="00E36AD4"/>
    <w:rsid w:val="00E373DE"/>
    <w:rsid w:val="00E375A9"/>
    <w:rsid w:val="00E406CD"/>
    <w:rsid w:val="00E40F43"/>
    <w:rsid w:val="00E414E1"/>
    <w:rsid w:val="00E44038"/>
    <w:rsid w:val="00E443FB"/>
    <w:rsid w:val="00E4471D"/>
    <w:rsid w:val="00E47D35"/>
    <w:rsid w:val="00E47FBC"/>
    <w:rsid w:val="00E50E6A"/>
    <w:rsid w:val="00E51A22"/>
    <w:rsid w:val="00E51E89"/>
    <w:rsid w:val="00E53009"/>
    <w:rsid w:val="00E53C7F"/>
    <w:rsid w:val="00E55BC3"/>
    <w:rsid w:val="00E57172"/>
    <w:rsid w:val="00E57449"/>
    <w:rsid w:val="00E6243C"/>
    <w:rsid w:val="00E62AC3"/>
    <w:rsid w:val="00E6398F"/>
    <w:rsid w:val="00E64F72"/>
    <w:rsid w:val="00E65A39"/>
    <w:rsid w:val="00E66D7A"/>
    <w:rsid w:val="00E7016A"/>
    <w:rsid w:val="00E72B25"/>
    <w:rsid w:val="00E72D4F"/>
    <w:rsid w:val="00E733B2"/>
    <w:rsid w:val="00E74A84"/>
    <w:rsid w:val="00E750A9"/>
    <w:rsid w:val="00E760DB"/>
    <w:rsid w:val="00E76642"/>
    <w:rsid w:val="00E76A04"/>
    <w:rsid w:val="00E77681"/>
    <w:rsid w:val="00E80360"/>
    <w:rsid w:val="00E8180B"/>
    <w:rsid w:val="00E82B8B"/>
    <w:rsid w:val="00E8480A"/>
    <w:rsid w:val="00E85711"/>
    <w:rsid w:val="00E8635D"/>
    <w:rsid w:val="00E91864"/>
    <w:rsid w:val="00E92369"/>
    <w:rsid w:val="00E937A5"/>
    <w:rsid w:val="00E93D7C"/>
    <w:rsid w:val="00E94194"/>
    <w:rsid w:val="00E94A22"/>
    <w:rsid w:val="00E94E05"/>
    <w:rsid w:val="00E95076"/>
    <w:rsid w:val="00E96B18"/>
    <w:rsid w:val="00E971BD"/>
    <w:rsid w:val="00E976AB"/>
    <w:rsid w:val="00EA1962"/>
    <w:rsid w:val="00EA20E0"/>
    <w:rsid w:val="00EA2952"/>
    <w:rsid w:val="00EA388B"/>
    <w:rsid w:val="00EA3AA7"/>
    <w:rsid w:val="00EA4835"/>
    <w:rsid w:val="00EA59D2"/>
    <w:rsid w:val="00EA610B"/>
    <w:rsid w:val="00EA6176"/>
    <w:rsid w:val="00EA7B8F"/>
    <w:rsid w:val="00EB272F"/>
    <w:rsid w:val="00EB283E"/>
    <w:rsid w:val="00EB292E"/>
    <w:rsid w:val="00EB33E7"/>
    <w:rsid w:val="00EB3671"/>
    <w:rsid w:val="00EB3D5F"/>
    <w:rsid w:val="00EC0EA0"/>
    <w:rsid w:val="00EC3A0C"/>
    <w:rsid w:val="00EC410F"/>
    <w:rsid w:val="00EC4A52"/>
    <w:rsid w:val="00EC72F6"/>
    <w:rsid w:val="00EC75A0"/>
    <w:rsid w:val="00EC7CB7"/>
    <w:rsid w:val="00ED0316"/>
    <w:rsid w:val="00ED2A74"/>
    <w:rsid w:val="00ED344B"/>
    <w:rsid w:val="00ED347A"/>
    <w:rsid w:val="00ED349D"/>
    <w:rsid w:val="00ED463F"/>
    <w:rsid w:val="00ED5FFD"/>
    <w:rsid w:val="00ED66B6"/>
    <w:rsid w:val="00ED76CF"/>
    <w:rsid w:val="00ED7C55"/>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0D4"/>
    <w:rsid w:val="00F2050A"/>
    <w:rsid w:val="00F225A0"/>
    <w:rsid w:val="00F227A3"/>
    <w:rsid w:val="00F23FB3"/>
    <w:rsid w:val="00F26837"/>
    <w:rsid w:val="00F26BEB"/>
    <w:rsid w:val="00F33308"/>
    <w:rsid w:val="00F3552A"/>
    <w:rsid w:val="00F37993"/>
    <w:rsid w:val="00F40C04"/>
    <w:rsid w:val="00F4182C"/>
    <w:rsid w:val="00F42F8D"/>
    <w:rsid w:val="00F43355"/>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6FE"/>
    <w:rsid w:val="00FD7A74"/>
    <w:rsid w:val="00FE0443"/>
    <w:rsid w:val="00FE0546"/>
    <w:rsid w:val="00FE07EF"/>
    <w:rsid w:val="00FE1544"/>
    <w:rsid w:val="00FE15D9"/>
    <w:rsid w:val="00FE1F57"/>
    <w:rsid w:val="00FE3D44"/>
    <w:rsid w:val="00FE4059"/>
    <w:rsid w:val="00FE7A83"/>
    <w:rsid w:val="00FE7FA7"/>
    <w:rsid w:val="00FF00FF"/>
    <w:rsid w:val="00FF085F"/>
    <w:rsid w:val="00FF116C"/>
    <w:rsid w:val="00FF22FB"/>
    <w:rsid w:val="00FF35C7"/>
    <w:rsid w:val="00FF3959"/>
    <w:rsid w:val="00FF3AB9"/>
    <w:rsid w:val="00FF5851"/>
    <w:rsid w:val="00FF66DB"/>
    <w:rsid w:val="00FF6B99"/>
    <w:rsid w:val="00FF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56B4012"/>
  <w15:chartTrackingRefBased/>
  <w15:docId w15:val="{6D1A4257-D145-46DF-AB90-950F76D7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436"/>
    <w:rPr>
      <w:sz w:val="24"/>
      <w:szCs w:val="24"/>
    </w:rPr>
  </w:style>
  <w:style w:type="paragraph" w:styleId="Heading2">
    <w:name w:val="heading 2"/>
    <w:basedOn w:val="Normal"/>
    <w:next w:val="Normal"/>
    <w:link w:val="Heading2Char"/>
    <w:semiHidden/>
    <w:unhideWhenUsed/>
    <w:qFormat/>
    <w:rsid w:val="0053338C"/>
    <w:pPr>
      <w:keepNext/>
      <w:keepLines/>
      <w:spacing w:before="40"/>
      <w:outlineLvl w:val="1"/>
    </w:pPr>
    <w:rPr>
      <w:rFonts w:asciiTheme="majorHAnsi" w:eastAsiaTheme="majorEastAsia" w:hAnsiTheme="majorHAnsi" w:cstheme="majorBidi"/>
      <w:color w:val="FF0CFF" w:themeColor="accent1" w:themeShade="BF"/>
      <w:sz w:val="26"/>
      <w:szCs w:val="26"/>
    </w:rPr>
  </w:style>
  <w:style w:type="paragraph" w:styleId="Heading3">
    <w:name w:val="heading 3"/>
    <w:basedOn w:val="Normal"/>
    <w:next w:val="Normal"/>
    <w:link w:val="Heading3Char"/>
    <w:uiPriority w:val="9"/>
    <w:unhideWhenUsed/>
    <w:qFormat/>
    <w:rsid w:val="0088334B"/>
    <w:pPr>
      <w:keepNext/>
      <w:tabs>
        <w:tab w:val="right" w:pos="10080"/>
      </w:tabs>
      <w:outlineLvl w:val="2"/>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C6436"/>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5C6436"/>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5C6436"/>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uiPriority w:val="99"/>
    <w:rsid w:val="005C6436"/>
    <w:pPr>
      <w:tabs>
        <w:tab w:val="center" w:pos="4320"/>
        <w:tab w:val="right" w:pos="8640"/>
      </w:tabs>
    </w:pPr>
  </w:style>
  <w:style w:type="paragraph" w:styleId="Footer">
    <w:name w:val="footer"/>
    <w:basedOn w:val="Normal"/>
    <w:link w:val="FooterChar"/>
    <w:rsid w:val="008D4BA7"/>
    <w:pPr>
      <w:tabs>
        <w:tab w:val="center" w:pos="4680"/>
        <w:tab w:val="right" w:pos="9360"/>
      </w:tabs>
    </w:pPr>
  </w:style>
  <w:style w:type="character" w:customStyle="1" w:styleId="FooterChar">
    <w:name w:val="Footer Char"/>
    <w:link w:val="Footer"/>
    <w:rsid w:val="008D4BA7"/>
    <w:rPr>
      <w:sz w:val="24"/>
      <w:szCs w:val="24"/>
    </w:rPr>
  </w:style>
  <w:style w:type="character" w:styleId="Hyperlink">
    <w:name w:val="Hyperlink"/>
    <w:rsid w:val="00573908"/>
    <w:rPr>
      <w:color w:val="0000FF"/>
      <w:u w:val="single"/>
    </w:rPr>
  </w:style>
  <w:style w:type="character" w:styleId="LineNumber">
    <w:name w:val="line number"/>
    <w:basedOn w:val="DefaultParagraphFont"/>
    <w:rsid w:val="00FF7C0F"/>
  </w:style>
  <w:style w:type="character" w:customStyle="1" w:styleId="Heading3Char">
    <w:name w:val="Heading 3 Char"/>
    <w:basedOn w:val="DefaultParagraphFont"/>
    <w:link w:val="Heading3"/>
    <w:uiPriority w:val="9"/>
    <w:rsid w:val="0088334B"/>
    <w:rPr>
      <w:rFonts w:ascii="Arial" w:hAnsi="Arial" w:cs="Arial"/>
      <w:b/>
      <w:bCs/>
      <w:sz w:val="16"/>
      <w:szCs w:val="16"/>
    </w:rPr>
  </w:style>
  <w:style w:type="character" w:customStyle="1" w:styleId="HeaderChar">
    <w:name w:val="Header Char"/>
    <w:basedOn w:val="DefaultParagraphFont"/>
    <w:link w:val="Header"/>
    <w:uiPriority w:val="99"/>
    <w:rsid w:val="0088334B"/>
    <w:rPr>
      <w:sz w:val="24"/>
      <w:szCs w:val="24"/>
    </w:rPr>
  </w:style>
  <w:style w:type="paragraph" w:customStyle="1" w:styleId="Default">
    <w:name w:val="Default"/>
    <w:rsid w:val="0088334B"/>
    <w:pPr>
      <w:widowControl w:val="0"/>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semiHidden/>
    <w:rsid w:val="0053338C"/>
    <w:rPr>
      <w:rFonts w:asciiTheme="majorHAnsi" w:eastAsiaTheme="majorEastAsia" w:hAnsiTheme="majorHAnsi" w:cstheme="majorBidi"/>
      <w:color w:val="FF0CFF"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LLIE--THEME1">
  <a:themeElements>
    <a:clrScheme name="ALLIE--COLORS--5">
      <a:dk1>
        <a:sysClr val="windowText" lastClr="000000"/>
      </a:dk1>
      <a:lt1>
        <a:sysClr val="window" lastClr="FFFFFF"/>
      </a:lt1>
      <a:dk2>
        <a:srgbClr val="9966FF"/>
      </a:dk2>
      <a:lt2>
        <a:srgbClr val="FF056A"/>
      </a:lt2>
      <a:accent1>
        <a:srgbClr val="FF66FF"/>
      </a:accent1>
      <a:accent2>
        <a:srgbClr val="FEA55B"/>
      </a:accent2>
      <a:accent3>
        <a:srgbClr val="FFDE24"/>
      </a:accent3>
      <a:accent4>
        <a:srgbClr val="C5FC00"/>
      </a:accent4>
      <a:accent5>
        <a:srgbClr val="00FFAB"/>
      </a:accent5>
      <a:accent6>
        <a:srgbClr val="1AE1F6"/>
      </a:accent6>
      <a:hlink>
        <a:srgbClr val="0000FF"/>
      </a:hlink>
      <a:folHlink>
        <a:srgbClr val="00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E--THEME1" id="{777A3336-7B7A-4364-90B4-1C3143AA8927}" vid="{2B962623-1FE2-4A94-8562-59CF67D462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5" ma:contentTypeDescription="Create a new document." ma:contentTypeScope="" ma:versionID="44d26d4239ee7a67d524c8072a006ad5">
  <xsd:schema xmlns:xsd="http://www.w3.org/2001/XMLSchema" xmlns:xs="http://www.w3.org/2001/XMLSchema" xmlns:p="http://schemas.microsoft.com/office/2006/metadata/properties" xmlns:ns2="15ddf1d2-a5ce-4eba-8e34-9286d0b28623" targetNamespace="http://schemas.microsoft.com/office/2006/metadata/properties" ma:root="true" ma:fieldsID="d50677ff23a9af953671b65cefe57c33" ns2:_="">
    <xsd:import namespace="15ddf1d2-a5ce-4eba-8e34-9286d0b286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3ECDD-0F73-4E6B-B864-27DDC12AEC98}">
  <ds:schemaRefs>
    <ds:schemaRef ds:uri="http://schemas.microsoft.com/sharepoint/v3/contenttype/forms"/>
  </ds:schemaRefs>
</ds:datastoreItem>
</file>

<file path=customXml/itemProps2.xml><?xml version="1.0" encoding="utf-8"?>
<ds:datastoreItem xmlns:ds="http://schemas.openxmlformats.org/officeDocument/2006/customXml" ds:itemID="{D0DEB163-45C1-4A8B-930E-465C767DD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f1d2-a5ce-4eba-8e34-9286d0b28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CC94B-5300-44E4-BA23-5CA1DA8C5575}">
  <ds:schemaRefs>
    <ds:schemaRef ds:uri="http://schemas.openxmlformats.org/officeDocument/2006/bibliography"/>
  </ds:schemaRefs>
</ds:datastoreItem>
</file>

<file path=customXml/itemProps4.xml><?xml version="1.0" encoding="utf-8"?>
<ds:datastoreItem xmlns:ds="http://schemas.openxmlformats.org/officeDocument/2006/customXml" ds:itemID="{66364D32-8F1B-4891-AD07-1BBA91AC61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ALTA Endorsement 26-06 Subdivision 10-16-08</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ALTA Endorsement 26-06 Subdivision 10-16-08</dc:title>
  <dc:subject/>
  <dc:creator>ALTA Forms Committee</dc:creator>
  <cp:keywords/>
  <dc:description/>
  <cp:lastModifiedBy>Finnie Lau</cp:lastModifiedBy>
  <cp:revision>5</cp:revision>
  <dcterms:created xsi:type="dcterms:W3CDTF">2021-10-06T17:47:00Z</dcterms:created>
  <dcterms:modified xsi:type="dcterms:W3CDTF">2023-11-06T17:21:00Z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0x01010063D1715880DACF4FB7D4B40C2F0F6C96</vt:lpwstr>
  </property>
  <property fmtid="{D5CDD505-2E9C-101B-9397-08002B2CF9AE}" pid="3" name="Order">
    <vt:r8>51200</vt:r8>
  </property>
</Properties>
</file>